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A8248" w14:textId="77777777" w:rsidR="00810EB6" w:rsidRDefault="00810EB6">
      <w:pPr>
        <w:spacing w:line="1200" w:lineRule="exact"/>
        <w:jc w:val="center"/>
        <w:rPr>
          <w:rFonts w:ascii="华文行楷" w:eastAsia="华文行楷"/>
          <w:sz w:val="100"/>
          <w:szCs w:val="100"/>
        </w:rPr>
      </w:pPr>
    </w:p>
    <w:p w14:paraId="76270DD9" w14:textId="77777777" w:rsidR="00810EB6" w:rsidRDefault="00557C49">
      <w:pPr>
        <w:spacing w:line="1200" w:lineRule="exact"/>
        <w:jc w:val="center"/>
        <w:rPr>
          <w:rFonts w:ascii="华文行楷" w:eastAsia="华文行楷"/>
          <w:sz w:val="100"/>
          <w:szCs w:val="100"/>
        </w:rPr>
      </w:pPr>
      <w:r>
        <w:rPr>
          <w:rFonts w:ascii="华文行楷" w:eastAsia="华文行楷" w:hint="eastAsia"/>
          <w:sz w:val="100"/>
          <w:szCs w:val="100"/>
        </w:rPr>
        <w:t>南华大学</w:t>
      </w:r>
    </w:p>
    <w:p w14:paraId="311CAF8C" w14:textId="77777777" w:rsidR="00810EB6" w:rsidRDefault="00557C49">
      <w:pPr>
        <w:spacing w:line="1200" w:lineRule="exact"/>
        <w:jc w:val="center"/>
        <w:rPr>
          <w:rFonts w:ascii="黑体" w:eastAsia="黑体" w:hAnsi="宋体"/>
          <w:spacing w:val="82"/>
          <w:sz w:val="52"/>
          <w:szCs w:val="52"/>
        </w:rPr>
      </w:pPr>
      <w:r>
        <w:rPr>
          <w:rFonts w:ascii="黑体" w:eastAsia="黑体" w:hAnsi="宋体" w:hint="eastAsia"/>
          <w:spacing w:val="82"/>
          <w:sz w:val="52"/>
          <w:szCs w:val="52"/>
        </w:rPr>
        <w:t>计算机学院</w:t>
      </w:r>
    </w:p>
    <w:p w14:paraId="20B9A92C" w14:textId="77777777" w:rsidR="00810EB6" w:rsidRDefault="00557C49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（</w:t>
      </w:r>
      <w:r>
        <w:rPr>
          <w:rFonts w:hint="eastAsia"/>
          <w:sz w:val="28"/>
          <w:szCs w:val="28"/>
        </w:rPr>
        <w:t xml:space="preserve"> 20</w:t>
      </w:r>
      <w:r>
        <w:rPr>
          <w:rFonts w:hint="eastAsia"/>
          <w:sz w:val="28"/>
          <w:szCs w:val="28"/>
        </w:rPr>
        <w:t>25</w:t>
      </w:r>
      <w:r>
        <w:rPr>
          <w:rFonts w:hint="eastAsia"/>
          <w:sz w:val="28"/>
          <w:szCs w:val="28"/>
        </w:rPr>
        <w:t>秋季学期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）</w:t>
      </w:r>
    </w:p>
    <w:p w14:paraId="23A5810B" w14:textId="77777777" w:rsidR="00810EB6" w:rsidRDefault="00557C49">
      <w:pPr>
        <w:spacing w:line="1200" w:lineRule="exact"/>
        <w:jc w:val="center"/>
        <w:rPr>
          <w:rFonts w:eastAsia="黑体"/>
          <w:sz w:val="72"/>
        </w:rPr>
      </w:pPr>
      <w:r>
        <w:rPr>
          <w:rFonts w:eastAsia="黑体" w:hint="eastAsia"/>
          <w:sz w:val="72"/>
        </w:rPr>
        <w:t>《软件综合实训</w:t>
      </w:r>
      <w:r>
        <w:rPr>
          <w:rFonts w:eastAsia="黑体" w:hint="eastAsia"/>
          <w:sz w:val="72"/>
        </w:rPr>
        <w:t>I</w:t>
      </w:r>
      <w:r>
        <w:rPr>
          <w:rFonts w:eastAsia="黑体" w:hint="eastAsia"/>
          <w:sz w:val="72"/>
        </w:rPr>
        <w:t>》</w:t>
      </w:r>
      <w:r>
        <w:rPr>
          <w:rFonts w:eastAsia="黑体" w:hint="eastAsia"/>
          <w:sz w:val="72"/>
        </w:rPr>
        <w:t>报</w:t>
      </w:r>
      <w:r>
        <w:rPr>
          <w:rFonts w:eastAsia="黑体" w:hint="eastAsia"/>
          <w:sz w:val="72"/>
        </w:rPr>
        <w:t xml:space="preserve"> </w:t>
      </w:r>
      <w:r>
        <w:rPr>
          <w:rFonts w:eastAsia="黑体" w:hint="eastAsia"/>
          <w:sz w:val="72"/>
        </w:rPr>
        <w:t>告</w:t>
      </w:r>
      <w:r>
        <w:rPr>
          <w:rFonts w:eastAsia="黑体" w:hint="eastAsia"/>
          <w:sz w:val="72"/>
        </w:rPr>
        <w:t xml:space="preserve"> </w:t>
      </w:r>
    </w:p>
    <w:p w14:paraId="7D0F33C8" w14:textId="77777777" w:rsidR="00810EB6" w:rsidRDefault="00810EB6">
      <w:pPr>
        <w:jc w:val="center"/>
        <w:rPr>
          <w:rFonts w:eastAsia="黑体"/>
          <w:sz w:val="44"/>
        </w:rPr>
      </w:pPr>
    </w:p>
    <w:tbl>
      <w:tblPr>
        <w:tblStyle w:val="a3"/>
        <w:tblpPr w:leftFromText="180" w:rightFromText="180" w:vertAnchor="text" w:horzAnchor="page" w:tblpX="2590" w:tblpY="571"/>
        <w:tblOverlap w:val="never"/>
        <w:tblW w:w="7380" w:type="dxa"/>
        <w:tblLayout w:type="fixed"/>
        <w:tblLook w:val="04A0" w:firstRow="1" w:lastRow="0" w:firstColumn="1" w:lastColumn="0" w:noHBand="0" w:noVBand="1"/>
      </w:tblPr>
      <w:tblGrid>
        <w:gridCol w:w="2790"/>
        <w:gridCol w:w="2280"/>
        <w:gridCol w:w="2310"/>
      </w:tblGrid>
      <w:tr w:rsidR="00810EB6" w14:paraId="60FEB1D3" w14:textId="77777777">
        <w:trPr>
          <w:trHeight w:val="509"/>
        </w:trPr>
        <w:tc>
          <w:tcPr>
            <w:tcW w:w="2790" w:type="dxa"/>
            <w:vAlign w:val="center"/>
          </w:tcPr>
          <w:p w14:paraId="139852AF" w14:textId="77777777" w:rsidR="00810EB6" w:rsidRDefault="00557C49">
            <w:pPr>
              <w:jc w:val="center"/>
              <w:rPr>
                <w:rFonts w:eastAsia="黑体"/>
                <w:sz w:val="44"/>
              </w:rPr>
            </w:pPr>
            <w:r>
              <w:rPr>
                <w:rFonts w:eastAsia="黑体" w:hint="eastAsia"/>
                <w:sz w:val="44"/>
              </w:rPr>
              <w:t>小组成员</w:t>
            </w:r>
          </w:p>
          <w:p w14:paraId="07EF7D09" w14:textId="77777777" w:rsidR="00810EB6" w:rsidRDefault="00557C49">
            <w:pPr>
              <w:jc w:val="center"/>
              <w:rPr>
                <w:rFonts w:eastAsia="黑体"/>
                <w:sz w:val="44"/>
              </w:rPr>
            </w:pPr>
            <w:r>
              <w:rPr>
                <w:rFonts w:eastAsia="黑体" w:hint="eastAsia"/>
                <w:sz w:val="44"/>
              </w:rPr>
              <w:t>姓名</w:t>
            </w:r>
          </w:p>
        </w:tc>
        <w:tc>
          <w:tcPr>
            <w:tcW w:w="2280" w:type="dxa"/>
            <w:vAlign w:val="center"/>
          </w:tcPr>
          <w:p w14:paraId="51BA7A5A" w14:textId="77777777" w:rsidR="00810EB6" w:rsidRDefault="00557C49">
            <w:pPr>
              <w:jc w:val="center"/>
              <w:rPr>
                <w:rFonts w:eastAsia="黑体"/>
                <w:sz w:val="44"/>
              </w:rPr>
            </w:pPr>
            <w:r>
              <w:rPr>
                <w:rFonts w:eastAsia="黑体" w:hint="eastAsia"/>
                <w:sz w:val="44"/>
              </w:rPr>
              <w:t>学号</w:t>
            </w:r>
          </w:p>
        </w:tc>
        <w:tc>
          <w:tcPr>
            <w:tcW w:w="2310" w:type="dxa"/>
            <w:vAlign w:val="center"/>
          </w:tcPr>
          <w:p w14:paraId="58BF6A66" w14:textId="77777777" w:rsidR="00810EB6" w:rsidRDefault="00557C49">
            <w:pPr>
              <w:jc w:val="center"/>
              <w:rPr>
                <w:rFonts w:eastAsia="黑体"/>
                <w:sz w:val="44"/>
              </w:rPr>
            </w:pPr>
            <w:r>
              <w:rPr>
                <w:rFonts w:eastAsia="黑体" w:hint="eastAsia"/>
                <w:sz w:val="44"/>
              </w:rPr>
              <w:t>班级</w:t>
            </w:r>
          </w:p>
        </w:tc>
      </w:tr>
      <w:tr w:rsidR="00810EB6" w14:paraId="54CFA0D0" w14:textId="77777777">
        <w:trPr>
          <w:trHeight w:val="509"/>
        </w:trPr>
        <w:tc>
          <w:tcPr>
            <w:tcW w:w="2790" w:type="dxa"/>
          </w:tcPr>
          <w:p w14:paraId="37148CF7" w14:textId="77777777" w:rsidR="00810EB6" w:rsidRDefault="00810EB6">
            <w:pPr>
              <w:jc w:val="center"/>
              <w:rPr>
                <w:rFonts w:eastAsia="黑体"/>
                <w:sz w:val="44"/>
              </w:rPr>
            </w:pPr>
          </w:p>
        </w:tc>
        <w:tc>
          <w:tcPr>
            <w:tcW w:w="2280" w:type="dxa"/>
          </w:tcPr>
          <w:p w14:paraId="3E2BB1E1" w14:textId="77777777" w:rsidR="00810EB6" w:rsidRDefault="00810EB6">
            <w:pPr>
              <w:jc w:val="center"/>
              <w:rPr>
                <w:rFonts w:eastAsia="黑体"/>
                <w:sz w:val="44"/>
              </w:rPr>
            </w:pPr>
          </w:p>
        </w:tc>
        <w:tc>
          <w:tcPr>
            <w:tcW w:w="2310" w:type="dxa"/>
          </w:tcPr>
          <w:p w14:paraId="5E2D828D" w14:textId="70DF3867" w:rsidR="00810EB6" w:rsidRDefault="00557C49">
            <w:pPr>
              <w:jc w:val="center"/>
              <w:rPr>
                <w:rFonts w:eastAsia="黑体"/>
                <w:sz w:val="44"/>
              </w:rPr>
            </w:pPr>
            <w:r>
              <w:rPr>
                <w:rFonts w:eastAsia="黑体" w:hint="eastAsia"/>
                <w:sz w:val="28"/>
                <w:szCs w:val="28"/>
              </w:rPr>
              <w:t>23</w:t>
            </w:r>
            <w:proofErr w:type="gramStart"/>
            <w:r>
              <w:rPr>
                <w:rFonts w:eastAsia="黑体" w:hint="eastAsia"/>
                <w:sz w:val="28"/>
                <w:szCs w:val="28"/>
              </w:rPr>
              <w:t>软</w:t>
            </w:r>
            <w:r w:rsidR="004F3274">
              <w:rPr>
                <w:rFonts w:eastAsia="黑体" w:hint="eastAsia"/>
                <w:sz w:val="28"/>
                <w:szCs w:val="28"/>
              </w:rPr>
              <w:t>卓</w:t>
            </w:r>
            <w:proofErr w:type="gramEnd"/>
            <w:r>
              <w:rPr>
                <w:rFonts w:eastAsia="黑体" w:hint="eastAsia"/>
                <w:sz w:val="28"/>
                <w:szCs w:val="28"/>
              </w:rPr>
              <w:t xml:space="preserve">   </w:t>
            </w:r>
            <w:r>
              <w:rPr>
                <w:rFonts w:eastAsia="黑体" w:hint="eastAsia"/>
                <w:sz w:val="28"/>
                <w:szCs w:val="28"/>
              </w:rPr>
              <w:t>班</w:t>
            </w:r>
          </w:p>
        </w:tc>
      </w:tr>
      <w:tr w:rsidR="00810EB6" w14:paraId="4848A61A" w14:textId="77777777">
        <w:trPr>
          <w:trHeight w:val="509"/>
        </w:trPr>
        <w:tc>
          <w:tcPr>
            <w:tcW w:w="2790" w:type="dxa"/>
          </w:tcPr>
          <w:p w14:paraId="1D8ED356" w14:textId="77777777" w:rsidR="00810EB6" w:rsidRDefault="00810EB6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280" w:type="dxa"/>
          </w:tcPr>
          <w:p w14:paraId="12EB0D44" w14:textId="77777777" w:rsidR="00810EB6" w:rsidRDefault="00810EB6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310" w:type="dxa"/>
          </w:tcPr>
          <w:p w14:paraId="49C0FF8E" w14:textId="77777777" w:rsidR="00810EB6" w:rsidRDefault="00557C49">
            <w:pPr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 w:hint="eastAsia"/>
                <w:sz w:val="28"/>
                <w:szCs w:val="28"/>
              </w:rPr>
              <w:t>23</w:t>
            </w:r>
            <w:proofErr w:type="gramStart"/>
            <w:r>
              <w:rPr>
                <w:rFonts w:eastAsia="黑体" w:hint="eastAsia"/>
                <w:sz w:val="28"/>
                <w:szCs w:val="28"/>
              </w:rPr>
              <w:t>软卓</w:t>
            </w:r>
            <w:proofErr w:type="gramEnd"/>
            <w:r>
              <w:rPr>
                <w:rFonts w:eastAsia="黑体" w:hint="eastAsia"/>
                <w:sz w:val="28"/>
                <w:szCs w:val="28"/>
              </w:rPr>
              <w:t xml:space="preserve">  </w:t>
            </w:r>
            <w:r>
              <w:rPr>
                <w:rFonts w:eastAsia="黑体" w:hint="eastAsia"/>
                <w:sz w:val="28"/>
                <w:szCs w:val="28"/>
              </w:rPr>
              <w:t>班</w:t>
            </w:r>
          </w:p>
        </w:tc>
      </w:tr>
      <w:tr w:rsidR="00810EB6" w14:paraId="23D3F82D" w14:textId="77777777">
        <w:trPr>
          <w:trHeight w:val="509"/>
        </w:trPr>
        <w:tc>
          <w:tcPr>
            <w:tcW w:w="2790" w:type="dxa"/>
          </w:tcPr>
          <w:p w14:paraId="2720A72E" w14:textId="77777777" w:rsidR="00810EB6" w:rsidRDefault="00810EB6">
            <w:pPr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280" w:type="dxa"/>
          </w:tcPr>
          <w:p w14:paraId="63D78FE0" w14:textId="77777777" w:rsidR="00810EB6" w:rsidRDefault="00810EB6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310" w:type="dxa"/>
          </w:tcPr>
          <w:p w14:paraId="7134B24F" w14:textId="77777777" w:rsidR="00810EB6" w:rsidRDefault="00810EB6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810EB6" w14:paraId="691BB7EF" w14:textId="77777777">
        <w:trPr>
          <w:trHeight w:val="517"/>
        </w:trPr>
        <w:tc>
          <w:tcPr>
            <w:tcW w:w="2790" w:type="dxa"/>
          </w:tcPr>
          <w:p w14:paraId="68F1CF0A" w14:textId="77777777" w:rsidR="00810EB6" w:rsidRDefault="00810EB6">
            <w:pPr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280" w:type="dxa"/>
          </w:tcPr>
          <w:p w14:paraId="27EE432A" w14:textId="77777777" w:rsidR="00810EB6" w:rsidRDefault="00810EB6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310" w:type="dxa"/>
          </w:tcPr>
          <w:p w14:paraId="6E6EE7C0" w14:textId="77777777" w:rsidR="00810EB6" w:rsidRDefault="00810EB6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  <w:tr w:rsidR="00810EB6" w14:paraId="48B0D1F4" w14:textId="77777777">
        <w:trPr>
          <w:trHeight w:val="517"/>
        </w:trPr>
        <w:tc>
          <w:tcPr>
            <w:tcW w:w="2790" w:type="dxa"/>
          </w:tcPr>
          <w:p w14:paraId="10B52DD6" w14:textId="77777777" w:rsidR="00810EB6" w:rsidRDefault="00810EB6">
            <w:pPr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280" w:type="dxa"/>
          </w:tcPr>
          <w:p w14:paraId="51912F6C" w14:textId="77777777" w:rsidR="00810EB6" w:rsidRDefault="00810EB6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  <w:tc>
          <w:tcPr>
            <w:tcW w:w="2310" w:type="dxa"/>
          </w:tcPr>
          <w:p w14:paraId="25E2F9B3" w14:textId="77777777" w:rsidR="00810EB6" w:rsidRDefault="00810EB6">
            <w:pPr>
              <w:jc w:val="center"/>
              <w:rPr>
                <w:rFonts w:eastAsia="黑体"/>
                <w:sz w:val="28"/>
                <w:szCs w:val="28"/>
              </w:rPr>
            </w:pPr>
          </w:p>
        </w:tc>
      </w:tr>
    </w:tbl>
    <w:p w14:paraId="4D878DB3" w14:textId="77777777" w:rsidR="00810EB6" w:rsidRDefault="00810EB6">
      <w:pPr>
        <w:rPr>
          <w:rFonts w:eastAsia="黑体"/>
          <w:sz w:val="44"/>
        </w:rPr>
      </w:pPr>
    </w:p>
    <w:p w14:paraId="629252A6" w14:textId="77777777" w:rsidR="00810EB6" w:rsidRDefault="00810EB6">
      <w:pPr>
        <w:jc w:val="center"/>
        <w:rPr>
          <w:rFonts w:eastAsia="黑体"/>
          <w:sz w:val="44"/>
        </w:rPr>
      </w:pPr>
    </w:p>
    <w:p w14:paraId="21DF5DC5" w14:textId="77777777" w:rsidR="00810EB6" w:rsidRDefault="00810EB6">
      <w:pPr>
        <w:ind w:left="840"/>
        <w:jc w:val="center"/>
        <w:rPr>
          <w:rFonts w:eastAsia="黑体"/>
          <w:sz w:val="44"/>
        </w:rPr>
      </w:pPr>
    </w:p>
    <w:p w14:paraId="3DE78885" w14:textId="77777777" w:rsidR="00810EB6" w:rsidRDefault="00810EB6">
      <w:pPr>
        <w:ind w:left="840"/>
        <w:jc w:val="center"/>
        <w:rPr>
          <w:rFonts w:eastAsia="黑体"/>
          <w:sz w:val="44"/>
        </w:rPr>
      </w:pPr>
    </w:p>
    <w:p w14:paraId="3699EF58" w14:textId="77777777" w:rsidR="00810EB6" w:rsidRDefault="00810EB6"/>
    <w:p w14:paraId="1D59976E" w14:textId="77777777" w:rsidR="00810EB6" w:rsidRDefault="00810EB6"/>
    <w:tbl>
      <w:tblPr>
        <w:tblpPr w:leftFromText="180" w:rightFromText="180" w:vertAnchor="text" w:horzAnchor="page" w:tblpX="3062" w:tblpY="3056"/>
        <w:tblOverlap w:val="never"/>
        <w:tblW w:w="6639" w:type="dxa"/>
        <w:tblLayout w:type="fixed"/>
        <w:tblLook w:val="04A0" w:firstRow="1" w:lastRow="0" w:firstColumn="1" w:lastColumn="0" w:noHBand="0" w:noVBand="1"/>
      </w:tblPr>
      <w:tblGrid>
        <w:gridCol w:w="2167"/>
        <w:gridCol w:w="4472"/>
      </w:tblGrid>
      <w:tr w:rsidR="00810EB6" w14:paraId="43EF5813" w14:textId="77777777">
        <w:trPr>
          <w:trHeight w:val="1727"/>
        </w:trPr>
        <w:tc>
          <w:tcPr>
            <w:tcW w:w="2167" w:type="dxa"/>
          </w:tcPr>
          <w:p w14:paraId="127B37E5" w14:textId="77777777" w:rsidR="00810EB6" w:rsidRDefault="00810EB6">
            <w:pPr>
              <w:jc w:val="left"/>
              <w:rPr>
                <w:rFonts w:eastAsia="黑体"/>
                <w:sz w:val="32"/>
              </w:rPr>
            </w:pPr>
          </w:p>
          <w:p w14:paraId="5C7A44DD" w14:textId="77777777" w:rsidR="00810EB6" w:rsidRDefault="00557C49">
            <w:pPr>
              <w:jc w:val="left"/>
              <w:rPr>
                <w:rFonts w:eastAsia="黑体"/>
                <w:sz w:val="32"/>
              </w:rPr>
            </w:pPr>
            <w:r>
              <w:rPr>
                <w:rFonts w:eastAsia="黑体" w:hint="eastAsia"/>
                <w:sz w:val="32"/>
              </w:rPr>
              <w:t>指导</w:t>
            </w:r>
            <w:r>
              <w:rPr>
                <w:rFonts w:eastAsia="黑体" w:hint="eastAsia"/>
                <w:sz w:val="32"/>
              </w:rPr>
              <w:t>教师</w:t>
            </w:r>
          </w:p>
        </w:tc>
        <w:tc>
          <w:tcPr>
            <w:tcW w:w="4472" w:type="dxa"/>
            <w:tcBorders>
              <w:bottom w:val="single" w:sz="4" w:space="0" w:color="auto"/>
            </w:tcBorders>
          </w:tcPr>
          <w:p w14:paraId="3479F18D" w14:textId="77777777" w:rsidR="00810EB6" w:rsidRDefault="00810EB6">
            <w:pPr>
              <w:ind w:firstLineChars="100" w:firstLine="320"/>
              <w:jc w:val="left"/>
              <w:rPr>
                <w:rFonts w:eastAsia="黑体"/>
                <w:sz w:val="32"/>
              </w:rPr>
            </w:pPr>
          </w:p>
          <w:p w14:paraId="5578FC83" w14:textId="77777777" w:rsidR="00810EB6" w:rsidRDefault="00557C49">
            <w:pPr>
              <w:ind w:firstLineChars="100" w:firstLine="320"/>
              <w:jc w:val="center"/>
              <w:rPr>
                <w:rFonts w:eastAsia="黑体"/>
                <w:sz w:val="32"/>
              </w:rPr>
            </w:pPr>
            <w:r>
              <w:rPr>
                <w:rFonts w:eastAsia="黑体" w:hint="eastAsia"/>
                <w:sz w:val="32"/>
              </w:rPr>
              <w:t xml:space="preserve"> </w:t>
            </w:r>
          </w:p>
        </w:tc>
      </w:tr>
    </w:tbl>
    <w:p w14:paraId="7C31429A" w14:textId="77777777" w:rsidR="00810EB6" w:rsidRDefault="00810EB6">
      <w:pPr>
        <w:ind w:firstLine="560"/>
        <w:rPr>
          <w:rFonts w:ascii="宋体" w:eastAsia="宋体" w:hAnsi="宋体" w:cs="宋体"/>
          <w:sz w:val="28"/>
          <w:szCs w:val="28"/>
        </w:rPr>
      </w:pPr>
    </w:p>
    <w:p w14:paraId="1895D7F4" w14:textId="77777777" w:rsidR="00810EB6" w:rsidRDefault="00810EB6">
      <w:pPr>
        <w:sectPr w:rsidR="00810EB6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5070F650" w14:textId="77777777" w:rsidR="00810EB6" w:rsidRDefault="00557C49">
      <w:pPr>
        <w:jc w:val="center"/>
        <w:rPr>
          <w:rFonts w:ascii="等线 Light" w:eastAsia="等线 Light" w:hAnsi="等线 Light" w:cs="等线 Light"/>
          <w:szCs w:val="21"/>
        </w:rPr>
      </w:pPr>
      <w:r>
        <w:rPr>
          <w:rFonts w:ascii="等线 Light" w:eastAsia="等线 Light" w:hAnsi="等线 Light" w:cs="等线 Light" w:hint="eastAsia"/>
          <w:szCs w:val="21"/>
        </w:rPr>
        <w:lastRenderedPageBreak/>
        <w:t>目录</w:t>
      </w:r>
      <w:r>
        <w:rPr>
          <w:rFonts w:ascii="等线 Light" w:eastAsia="等线 Light" w:hAnsi="等线 Light" w:cs="等线 Light" w:hint="eastAsia"/>
          <w:szCs w:val="21"/>
        </w:rPr>
        <w:t>（竞赛</w:t>
      </w:r>
      <w:proofErr w:type="gramStart"/>
      <w:r>
        <w:rPr>
          <w:rFonts w:ascii="等线 Light" w:eastAsia="等线 Light" w:hAnsi="等线 Light" w:cs="等线 Light" w:hint="eastAsia"/>
          <w:szCs w:val="21"/>
        </w:rPr>
        <w:t>类根据</w:t>
      </w:r>
      <w:proofErr w:type="gramEnd"/>
      <w:r>
        <w:rPr>
          <w:rFonts w:ascii="等线 Light" w:eastAsia="等线 Light" w:hAnsi="等线 Light" w:cs="等线 Light" w:hint="eastAsia"/>
          <w:szCs w:val="21"/>
        </w:rPr>
        <w:t>此目录整理内容）</w:t>
      </w:r>
    </w:p>
    <w:p w14:paraId="0260D885" w14:textId="77777777" w:rsidR="00810EB6" w:rsidRDefault="00557C49">
      <w:pPr>
        <w:pStyle w:val="TOC1"/>
        <w:tabs>
          <w:tab w:val="right" w:leader="dot" w:pos="8306"/>
        </w:tabs>
      </w:pPr>
      <w:r>
        <w:rPr>
          <w:rFonts w:ascii="等线 Light" w:eastAsia="等线 Light" w:hAnsi="等线 Light" w:cs="等线 Light" w:hint="eastAsia"/>
          <w:szCs w:val="21"/>
        </w:rPr>
        <w:fldChar w:fldCharType="begin"/>
      </w:r>
      <w:r>
        <w:rPr>
          <w:rFonts w:ascii="等线 Light" w:eastAsia="等线 Light" w:hAnsi="等线 Light" w:cs="等线 Light" w:hint="eastAsia"/>
          <w:szCs w:val="21"/>
        </w:rPr>
        <w:instrText xml:space="preserve">TOC \o "1-3" \h \u </w:instrText>
      </w:r>
      <w:r>
        <w:rPr>
          <w:rFonts w:ascii="等线 Light" w:eastAsia="等线 Light" w:hAnsi="等线 Light" w:cs="等线 Light" w:hint="eastAsia"/>
          <w:szCs w:val="21"/>
        </w:rPr>
        <w:fldChar w:fldCharType="separate"/>
      </w:r>
      <w:hyperlink w:anchor="_Toc23856" w:history="1">
        <w:r>
          <w:rPr>
            <w:rFonts w:ascii="宋体" w:eastAsia="宋体" w:hAnsi="宋体" w:cs="宋体" w:hint="eastAsia"/>
            <w:bCs/>
            <w:szCs w:val="36"/>
          </w:rPr>
          <w:t>一、</w:t>
        </w:r>
        <w:r>
          <w:rPr>
            <w:rFonts w:ascii="宋体" w:eastAsia="宋体" w:hAnsi="宋体" w:cs="宋体" w:hint="eastAsia"/>
            <w:bCs/>
            <w:szCs w:val="36"/>
          </w:rPr>
          <w:t xml:space="preserve"> </w:t>
        </w:r>
        <w:r>
          <w:rPr>
            <w:rFonts w:ascii="宋体" w:eastAsia="宋体" w:hAnsi="宋体" w:cs="宋体" w:hint="eastAsia"/>
            <w:bCs/>
            <w:szCs w:val="36"/>
          </w:rPr>
          <w:t>小组成员信息及分工</w:t>
        </w:r>
        <w:r>
          <w:tab/>
        </w:r>
        <w:r>
          <w:fldChar w:fldCharType="begin"/>
        </w:r>
        <w:r>
          <w:instrText xml:space="preserve"> PAGEREF _Toc23856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4BD5F439" w14:textId="77777777" w:rsidR="00810EB6" w:rsidRDefault="00557C49">
      <w:pPr>
        <w:pStyle w:val="TOC1"/>
        <w:tabs>
          <w:tab w:val="right" w:leader="dot" w:pos="8306"/>
        </w:tabs>
      </w:pPr>
      <w:hyperlink w:anchor="_Toc23718" w:history="1">
        <w:r>
          <w:rPr>
            <w:rFonts w:ascii="宋体" w:eastAsia="宋体" w:hAnsi="宋体" w:cs="宋体" w:hint="eastAsia"/>
            <w:bCs/>
            <w:szCs w:val="36"/>
          </w:rPr>
          <w:t>二、</w:t>
        </w:r>
        <w:r>
          <w:rPr>
            <w:rFonts w:ascii="宋体" w:eastAsia="宋体" w:hAnsi="宋体" w:cs="宋体" w:hint="eastAsia"/>
            <w:bCs/>
            <w:szCs w:val="36"/>
          </w:rPr>
          <w:t xml:space="preserve"> </w:t>
        </w:r>
        <w:r>
          <w:rPr>
            <w:rFonts w:ascii="宋体" w:eastAsia="宋体" w:hAnsi="宋体" w:cs="宋体" w:hint="eastAsia"/>
            <w:bCs/>
            <w:szCs w:val="36"/>
          </w:rPr>
          <w:t>选题分析部分</w:t>
        </w:r>
        <w:r>
          <w:tab/>
        </w:r>
        <w:r>
          <w:fldChar w:fldCharType="begin"/>
        </w:r>
        <w:r>
          <w:instrText xml:space="preserve"> PAGEREF _Toc23718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225F4761" w14:textId="77777777" w:rsidR="00810EB6" w:rsidRDefault="00557C49">
      <w:pPr>
        <w:pStyle w:val="TOC2"/>
        <w:tabs>
          <w:tab w:val="right" w:leader="dot" w:pos="8306"/>
        </w:tabs>
      </w:pPr>
      <w:hyperlink w:anchor="_Toc19779" w:history="1">
        <w:r>
          <w:rPr>
            <w:rFonts w:ascii="宋体" w:eastAsia="宋体" w:hAnsi="宋体" w:cs="宋体" w:hint="eastAsia"/>
            <w:bCs/>
            <w:szCs w:val="32"/>
          </w:rPr>
          <w:t>1</w:t>
        </w:r>
        <w:r>
          <w:rPr>
            <w:rFonts w:ascii="宋体" w:eastAsia="宋体" w:hAnsi="宋体" w:cs="宋体" w:hint="eastAsia"/>
            <w:bCs/>
            <w:szCs w:val="32"/>
          </w:rPr>
          <w:t>、选题一：</w:t>
        </w:r>
        <w:r>
          <w:rPr>
            <w:rFonts w:ascii="宋体" w:eastAsia="宋体" w:hAnsi="宋体" w:cs="宋体" w:hint="eastAsia"/>
            <w:bCs/>
            <w:szCs w:val="32"/>
          </w:rPr>
          <w:t>A01</w:t>
        </w:r>
        <w:r>
          <w:rPr>
            <w:rFonts w:ascii="宋体" w:eastAsia="宋体" w:hAnsi="宋体" w:cs="宋体"/>
            <w:bCs/>
            <w:szCs w:val="32"/>
          </w:rPr>
          <w:t>智能云电子警察系统</w:t>
        </w:r>
        <w:r>
          <w:tab/>
        </w:r>
        <w:r>
          <w:fldChar w:fldCharType="begin"/>
        </w:r>
        <w:r>
          <w:instrText xml:space="preserve"> PAGEREF _Toc19779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77808835" w14:textId="77777777" w:rsidR="00810EB6" w:rsidRDefault="00557C49">
      <w:pPr>
        <w:pStyle w:val="TOC3"/>
        <w:tabs>
          <w:tab w:val="right" w:leader="dot" w:pos="8306"/>
        </w:tabs>
      </w:pPr>
      <w:hyperlink w:anchor="_Toc21860" w:history="1">
        <w:r>
          <w:rPr>
            <w:rFonts w:ascii="宋体" w:eastAsia="宋体" w:hAnsi="宋体" w:cs="宋体" w:hint="eastAsia"/>
            <w:bCs/>
            <w:szCs w:val="28"/>
          </w:rPr>
          <w:t>1.1</w:t>
        </w:r>
        <w:r>
          <w:rPr>
            <w:rFonts w:ascii="宋体" w:eastAsia="宋体" w:hAnsi="宋体" w:cs="宋体" w:hint="eastAsia"/>
            <w:bCs/>
            <w:szCs w:val="28"/>
          </w:rPr>
          <w:t>题目概述</w:t>
        </w:r>
        <w:r>
          <w:tab/>
        </w:r>
        <w:r>
          <w:fldChar w:fldCharType="begin"/>
        </w:r>
        <w:r>
          <w:instrText xml:space="preserve"> PAGEREF _Toc21860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4621DC05" w14:textId="77777777" w:rsidR="00810EB6" w:rsidRDefault="00557C49">
      <w:pPr>
        <w:pStyle w:val="TOC3"/>
        <w:tabs>
          <w:tab w:val="right" w:leader="dot" w:pos="8306"/>
        </w:tabs>
      </w:pPr>
      <w:hyperlink w:anchor="_Toc31301" w:history="1">
        <w:r>
          <w:rPr>
            <w:rFonts w:ascii="宋体" w:eastAsia="宋体" w:hAnsi="宋体" w:cs="宋体" w:hint="eastAsia"/>
            <w:bCs/>
            <w:szCs w:val="28"/>
          </w:rPr>
          <w:t>1.2</w:t>
        </w:r>
        <w:r>
          <w:rPr>
            <w:rFonts w:ascii="宋体" w:eastAsia="宋体" w:hAnsi="宋体" w:cs="宋体" w:hint="eastAsia"/>
            <w:bCs/>
            <w:szCs w:val="28"/>
          </w:rPr>
          <w:t>所需技术和数据</w:t>
        </w:r>
        <w:r>
          <w:tab/>
        </w:r>
        <w:r>
          <w:fldChar w:fldCharType="begin"/>
        </w:r>
        <w:r>
          <w:instrText xml:space="preserve"> PAGEREF _Toc31301 \h </w:instrText>
        </w:r>
        <w:r>
          <w:fldChar w:fldCharType="separate"/>
        </w:r>
        <w:r>
          <w:t>3</w:t>
        </w:r>
        <w:r>
          <w:fldChar w:fldCharType="end"/>
        </w:r>
      </w:hyperlink>
    </w:p>
    <w:p w14:paraId="77177000" w14:textId="77777777" w:rsidR="00810EB6" w:rsidRDefault="00557C49">
      <w:pPr>
        <w:pStyle w:val="TOC3"/>
        <w:tabs>
          <w:tab w:val="right" w:leader="dot" w:pos="8306"/>
        </w:tabs>
      </w:pPr>
      <w:hyperlink w:anchor="_Toc12869" w:history="1">
        <w:r>
          <w:rPr>
            <w:rFonts w:ascii="宋体" w:eastAsia="宋体" w:hAnsi="宋体" w:cs="宋体" w:hint="eastAsia"/>
            <w:bCs/>
            <w:szCs w:val="28"/>
          </w:rPr>
          <w:t xml:space="preserve">1.3 </w:t>
        </w:r>
        <w:r>
          <w:rPr>
            <w:rFonts w:ascii="宋体" w:eastAsia="宋体" w:hAnsi="宋体" w:cs="宋体" w:hint="eastAsia"/>
            <w:bCs/>
            <w:szCs w:val="28"/>
          </w:rPr>
          <w:t>国内外有关研究现状</w:t>
        </w:r>
        <w:r>
          <w:tab/>
        </w:r>
        <w:r>
          <w:fldChar w:fldCharType="begin"/>
        </w:r>
        <w:r>
          <w:instrText xml:space="preserve"> PAGEREF _Toc12869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79D33E6E" w14:textId="77777777" w:rsidR="00810EB6" w:rsidRDefault="00557C49">
      <w:pPr>
        <w:pStyle w:val="TOC3"/>
        <w:tabs>
          <w:tab w:val="right" w:leader="dot" w:pos="8306"/>
        </w:tabs>
      </w:pPr>
      <w:hyperlink w:anchor="_Toc15121" w:history="1">
        <w:r>
          <w:rPr>
            <w:rFonts w:ascii="宋体" w:eastAsia="宋体" w:hAnsi="宋体" w:cs="宋体" w:hint="eastAsia"/>
            <w:bCs/>
            <w:szCs w:val="28"/>
          </w:rPr>
          <w:t xml:space="preserve">1.4 </w:t>
        </w:r>
        <w:r>
          <w:rPr>
            <w:rFonts w:ascii="宋体" w:eastAsia="宋体" w:hAnsi="宋体" w:cs="宋体" w:hint="eastAsia"/>
            <w:bCs/>
            <w:szCs w:val="28"/>
          </w:rPr>
          <w:t>技术</w:t>
        </w:r>
        <w:r>
          <w:rPr>
            <w:rFonts w:ascii="宋体" w:eastAsia="宋体" w:hAnsi="宋体" w:cs="宋体" w:hint="eastAsia"/>
            <w:bCs/>
            <w:szCs w:val="28"/>
          </w:rPr>
          <w:t>/</w:t>
        </w:r>
        <w:r>
          <w:rPr>
            <w:rFonts w:ascii="宋体" w:eastAsia="宋体" w:hAnsi="宋体" w:cs="宋体" w:hint="eastAsia"/>
            <w:bCs/>
            <w:szCs w:val="28"/>
          </w:rPr>
          <w:t>算法分析</w:t>
        </w:r>
        <w:r>
          <w:tab/>
        </w:r>
        <w:r>
          <w:fldChar w:fldCharType="begin"/>
        </w:r>
        <w:r>
          <w:instrText xml:space="preserve"> PAGEREF _Toc15121 \h </w:instrText>
        </w:r>
        <w:r>
          <w:fldChar w:fldCharType="separate"/>
        </w:r>
        <w:r>
          <w:t>5</w:t>
        </w:r>
        <w:r>
          <w:fldChar w:fldCharType="end"/>
        </w:r>
      </w:hyperlink>
    </w:p>
    <w:p w14:paraId="2E69AC10" w14:textId="77777777" w:rsidR="00810EB6" w:rsidRDefault="00557C49">
      <w:pPr>
        <w:pStyle w:val="TOC3"/>
        <w:tabs>
          <w:tab w:val="right" w:leader="dot" w:pos="8306"/>
        </w:tabs>
      </w:pPr>
      <w:hyperlink w:anchor="_Toc24633" w:history="1">
        <w:r>
          <w:rPr>
            <w:rFonts w:ascii="宋体" w:eastAsia="宋体" w:hAnsi="宋体" w:cs="宋体" w:hint="eastAsia"/>
            <w:bCs/>
            <w:szCs w:val="28"/>
          </w:rPr>
          <w:t xml:space="preserve">1.5 </w:t>
        </w:r>
        <w:r>
          <w:rPr>
            <w:rFonts w:ascii="宋体" w:eastAsia="宋体" w:hAnsi="宋体" w:cs="宋体" w:hint="eastAsia"/>
            <w:bCs/>
            <w:szCs w:val="28"/>
          </w:rPr>
          <w:t>可行性分析与技术难点</w:t>
        </w:r>
        <w:r>
          <w:tab/>
        </w:r>
        <w:r>
          <w:fldChar w:fldCharType="begin"/>
        </w:r>
        <w:r>
          <w:instrText xml:space="preserve"> PAGEREF _Toc24633 \h </w:instrText>
        </w:r>
        <w:r>
          <w:fldChar w:fldCharType="separate"/>
        </w:r>
        <w:r>
          <w:t>8</w:t>
        </w:r>
        <w:r>
          <w:fldChar w:fldCharType="end"/>
        </w:r>
      </w:hyperlink>
    </w:p>
    <w:p w14:paraId="6EA2E28A" w14:textId="77777777" w:rsidR="00810EB6" w:rsidRDefault="00557C49">
      <w:pPr>
        <w:pStyle w:val="TOC2"/>
        <w:tabs>
          <w:tab w:val="right" w:leader="dot" w:pos="8306"/>
        </w:tabs>
      </w:pPr>
      <w:hyperlink w:anchor="_Toc31817" w:history="1">
        <w:r>
          <w:rPr>
            <w:rFonts w:ascii="宋体" w:eastAsia="宋体" w:hAnsi="宋体" w:cs="宋体" w:hint="eastAsia"/>
            <w:bCs/>
            <w:szCs w:val="32"/>
          </w:rPr>
          <w:t>2</w:t>
        </w:r>
        <w:r>
          <w:rPr>
            <w:rFonts w:ascii="宋体" w:eastAsia="宋体" w:hAnsi="宋体" w:cs="宋体" w:hint="eastAsia"/>
            <w:bCs/>
            <w:szCs w:val="32"/>
          </w:rPr>
          <w:t>、选题二：</w:t>
        </w:r>
        <w:r>
          <w:rPr>
            <w:rFonts w:ascii="宋体" w:eastAsia="宋体" w:hAnsi="宋体" w:cs="宋体" w:hint="eastAsia"/>
            <w:bCs/>
            <w:szCs w:val="32"/>
          </w:rPr>
          <w:t>A05</w:t>
        </w:r>
        <w:r>
          <w:rPr>
            <w:rFonts w:ascii="宋体" w:eastAsia="宋体" w:hAnsi="宋体" w:cs="宋体" w:hint="eastAsia"/>
            <w:bCs/>
            <w:kern w:val="0"/>
            <w:szCs w:val="32"/>
            <w:lang w:bidi="ar"/>
          </w:rPr>
          <w:t>视频人像分割算法</w:t>
        </w:r>
        <w:r>
          <w:tab/>
        </w:r>
        <w:r>
          <w:fldChar w:fldCharType="begin"/>
        </w:r>
        <w:r>
          <w:instrText xml:space="preserve"> PAGEREF _Toc31817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0289F860" w14:textId="77777777" w:rsidR="00810EB6" w:rsidRDefault="00557C49">
      <w:pPr>
        <w:pStyle w:val="TOC3"/>
        <w:tabs>
          <w:tab w:val="right" w:leader="dot" w:pos="8306"/>
        </w:tabs>
      </w:pPr>
      <w:hyperlink w:anchor="_Toc26350" w:history="1">
        <w:r>
          <w:rPr>
            <w:rFonts w:ascii="宋体" w:eastAsia="宋体" w:hAnsi="宋体" w:cs="宋体" w:hint="eastAsia"/>
            <w:bCs/>
            <w:szCs w:val="28"/>
          </w:rPr>
          <w:t>2.1</w:t>
        </w:r>
        <w:r>
          <w:rPr>
            <w:rFonts w:ascii="宋体" w:eastAsia="宋体" w:hAnsi="宋体" w:cs="宋体" w:hint="eastAsia"/>
            <w:bCs/>
            <w:szCs w:val="28"/>
          </w:rPr>
          <w:t>题目概述</w:t>
        </w:r>
        <w:r>
          <w:tab/>
        </w:r>
        <w:r>
          <w:fldChar w:fldCharType="begin"/>
        </w:r>
        <w:r>
          <w:instrText xml:space="preserve"> P</w:instrText>
        </w:r>
        <w:r>
          <w:instrText xml:space="preserve">AGEREF _Toc26350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67F0DEEB" w14:textId="77777777" w:rsidR="00810EB6" w:rsidRDefault="00557C49">
      <w:pPr>
        <w:pStyle w:val="TOC3"/>
        <w:tabs>
          <w:tab w:val="right" w:leader="dot" w:pos="8306"/>
        </w:tabs>
      </w:pPr>
      <w:hyperlink w:anchor="_Toc1589" w:history="1">
        <w:r>
          <w:rPr>
            <w:rFonts w:ascii="宋体" w:eastAsia="宋体" w:hAnsi="宋体" w:cs="宋体" w:hint="eastAsia"/>
            <w:bCs/>
            <w:szCs w:val="28"/>
          </w:rPr>
          <w:t>2.2</w:t>
        </w:r>
        <w:r>
          <w:rPr>
            <w:rFonts w:ascii="宋体" w:eastAsia="宋体" w:hAnsi="宋体" w:cs="宋体" w:hint="eastAsia"/>
            <w:bCs/>
            <w:szCs w:val="28"/>
          </w:rPr>
          <w:t>要求及所需技术</w:t>
        </w:r>
        <w:r>
          <w:tab/>
        </w:r>
        <w:r>
          <w:fldChar w:fldCharType="begin"/>
        </w:r>
        <w:r>
          <w:instrText xml:space="preserve"> PAGEREF _Toc1589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04DA654A" w14:textId="77777777" w:rsidR="00810EB6" w:rsidRDefault="00557C49">
      <w:pPr>
        <w:pStyle w:val="TOC3"/>
        <w:tabs>
          <w:tab w:val="right" w:leader="dot" w:pos="8306"/>
        </w:tabs>
      </w:pPr>
      <w:hyperlink w:anchor="_Toc30635" w:history="1">
        <w:r>
          <w:rPr>
            <w:rFonts w:ascii="宋体" w:eastAsia="宋体" w:hAnsi="宋体" w:cs="宋体" w:hint="eastAsia"/>
            <w:bCs/>
            <w:szCs w:val="28"/>
          </w:rPr>
          <w:t>2.3</w:t>
        </w:r>
        <w:r>
          <w:rPr>
            <w:rFonts w:ascii="宋体" w:eastAsia="宋体" w:hAnsi="宋体" w:cs="宋体" w:hint="eastAsia"/>
            <w:bCs/>
            <w:szCs w:val="28"/>
          </w:rPr>
          <w:t>国内外有关研究现状</w:t>
        </w:r>
        <w:r>
          <w:tab/>
        </w:r>
        <w:r>
          <w:fldChar w:fldCharType="begin"/>
        </w:r>
        <w:r>
          <w:instrText xml:space="preserve"> PAGEREF</w:instrText>
        </w:r>
        <w:r>
          <w:instrText xml:space="preserve"> _Toc30635 \h </w:instrText>
        </w:r>
        <w:r>
          <w:fldChar w:fldCharType="separate"/>
        </w:r>
        <w:r>
          <w:t>9</w:t>
        </w:r>
        <w:r>
          <w:fldChar w:fldCharType="end"/>
        </w:r>
      </w:hyperlink>
    </w:p>
    <w:p w14:paraId="3F7B129B" w14:textId="77777777" w:rsidR="00810EB6" w:rsidRDefault="00557C49">
      <w:pPr>
        <w:pStyle w:val="TOC3"/>
        <w:tabs>
          <w:tab w:val="right" w:leader="dot" w:pos="8306"/>
        </w:tabs>
      </w:pPr>
      <w:hyperlink w:anchor="_Toc11923" w:history="1">
        <w:r>
          <w:rPr>
            <w:rFonts w:ascii="宋体" w:eastAsia="宋体" w:hAnsi="宋体" w:cs="宋体" w:hint="eastAsia"/>
            <w:bCs/>
            <w:szCs w:val="28"/>
          </w:rPr>
          <w:t>2.4</w:t>
        </w:r>
        <w:r>
          <w:rPr>
            <w:rFonts w:ascii="宋体" w:eastAsia="宋体" w:hAnsi="宋体" w:cs="宋体" w:hint="eastAsia"/>
            <w:bCs/>
            <w:szCs w:val="28"/>
          </w:rPr>
          <w:t>技术</w:t>
        </w:r>
        <w:r>
          <w:rPr>
            <w:rFonts w:ascii="宋体" w:eastAsia="宋体" w:hAnsi="宋体" w:cs="宋体" w:hint="eastAsia"/>
            <w:bCs/>
            <w:szCs w:val="28"/>
          </w:rPr>
          <w:t>/</w:t>
        </w:r>
        <w:r>
          <w:rPr>
            <w:rFonts w:ascii="宋体" w:eastAsia="宋体" w:hAnsi="宋体" w:cs="宋体" w:hint="eastAsia"/>
            <w:bCs/>
            <w:szCs w:val="28"/>
          </w:rPr>
          <w:t>算法分析</w:t>
        </w:r>
        <w:r>
          <w:tab/>
        </w:r>
        <w:r>
          <w:fldChar w:fldCharType="begin"/>
        </w:r>
        <w:r>
          <w:instrText xml:space="preserve"> PAGEREF _Toc11923 \h </w:instrText>
        </w:r>
        <w:r>
          <w:fldChar w:fldCharType="separate"/>
        </w:r>
        <w:r>
          <w:t>10</w:t>
        </w:r>
        <w:r>
          <w:fldChar w:fldCharType="end"/>
        </w:r>
      </w:hyperlink>
    </w:p>
    <w:p w14:paraId="7CE9AF92" w14:textId="77777777" w:rsidR="00810EB6" w:rsidRDefault="00557C49">
      <w:pPr>
        <w:pStyle w:val="TOC3"/>
        <w:tabs>
          <w:tab w:val="right" w:leader="dot" w:pos="8306"/>
        </w:tabs>
      </w:pPr>
      <w:hyperlink w:anchor="_Toc15469" w:history="1">
        <w:r>
          <w:rPr>
            <w:rFonts w:ascii="宋体" w:eastAsia="宋体" w:hAnsi="宋体" w:cs="宋体" w:hint="eastAsia"/>
            <w:bCs/>
            <w:szCs w:val="28"/>
          </w:rPr>
          <w:t>2.5</w:t>
        </w:r>
        <w:r>
          <w:rPr>
            <w:rFonts w:ascii="宋体" w:eastAsia="宋体" w:hAnsi="宋体" w:cs="宋体" w:hint="eastAsia"/>
            <w:bCs/>
            <w:szCs w:val="28"/>
          </w:rPr>
          <w:t>可行性分析与技术难点</w:t>
        </w:r>
        <w:r>
          <w:tab/>
        </w:r>
        <w:r>
          <w:fldChar w:fldCharType="begin"/>
        </w:r>
        <w:r>
          <w:instrText xml:space="preserve"> PAGEREF _Toc15469 \h </w:instrText>
        </w:r>
        <w:r>
          <w:fldChar w:fldCharType="separate"/>
        </w:r>
        <w:r>
          <w:t>14</w:t>
        </w:r>
        <w:r>
          <w:fldChar w:fldCharType="end"/>
        </w:r>
      </w:hyperlink>
    </w:p>
    <w:p w14:paraId="387C3C5A" w14:textId="77777777" w:rsidR="00810EB6" w:rsidRDefault="00557C49">
      <w:pPr>
        <w:pStyle w:val="TOC2"/>
        <w:tabs>
          <w:tab w:val="right" w:leader="dot" w:pos="8306"/>
        </w:tabs>
      </w:pPr>
      <w:hyperlink w:anchor="_Toc15837" w:history="1">
        <w:r>
          <w:rPr>
            <w:rFonts w:ascii="宋体" w:eastAsia="宋体" w:hAnsi="宋体" w:cs="宋体" w:hint="eastAsia"/>
            <w:bCs/>
            <w:szCs w:val="32"/>
          </w:rPr>
          <w:t>3</w:t>
        </w:r>
        <w:r>
          <w:rPr>
            <w:rFonts w:ascii="宋体" w:eastAsia="宋体" w:hAnsi="宋体" w:cs="宋体" w:hint="eastAsia"/>
            <w:bCs/>
            <w:szCs w:val="32"/>
          </w:rPr>
          <w:t>、选题三：</w:t>
        </w:r>
        <w:r>
          <w:rPr>
            <w:rFonts w:ascii="宋体" w:eastAsia="宋体" w:hAnsi="宋体" w:cs="宋体" w:hint="eastAsia"/>
            <w:bCs/>
            <w:szCs w:val="32"/>
          </w:rPr>
          <w:t>A14</w:t>
        </w:r>
        <w:r>
          <w:rPr>
            <w:rFonts w:ascii="宋体" w:eastAsia="宋体" w:hAnsi="宋体" w:cs="宋体" w:hint="eastAsia"/>
            <w:bCs/>
            <w:szCs w:val="32"/>
          </w:rPr>
          <w:t>赋能垃圾分类真正落地见实效的信息系统</w:t>
        </w:r>
        <w:r>
          <w:tab/>
        </w:r>
        <w:r>
          <w:fldChar w:fldCharType="begin"/>
        </w:r>
        <w:r>
          <w:instrText xml:space="preserve"> PAGEREF _Toc15837 \h </w:instrText>
        </w:r>
        <w:r>
          <w:fldChar w:fldCharType="separate"/>
        </w:r>
        <w:r>
          <w:t>15</w:t>
        </w:r>
        <w:r>
          <w:fldChar w:fldCharType="end"/>
        </w:r>
      </w:hyperlink>
    </w:p>
    <w:p w14:paraId="16FAA6D8" w14:textId="77777777" w:rsidR="00810EB6" w:rsidRDefault="00557C49">
      <w:pPr>
        <w:pStyle w:val="TOC3"/>
        <w:tabs>
          <w:tab w:val="right" w:leader="dot" w:pos="8306"/>
        </w:tabs>
      </w:pPr>
      <w:hyperlink w:anchor="_Toc12421" w:history="1">
        <w:r>
          <w:rPr>
            <w:rFonts w:ascii="宋体" w:eastAsia="宋体" w:hAnsi="宋体" w:cs="宋体" w:hint="eastAsia"/>
            <w:bCs/>
            <w:szCs w:val="28"/>
          </w:rPr>
          <w:t xml:space="preserve">3.1 </w:t>
        </w:r>
        <w:r>
          <w:rPr>
            <w:rFonts w:ascii="宋体" w:eastAsia="宋体" w:hAnsi="宋体" w:cs="宋体" w:hint="eastAsia"/>
            <w:bCs/>
            <w:szCs w:val="28"/>
          </w:rPr>
          <w:t>题目概述</w:t>
        </w:r>
        <w:r>
          <w:tab/>
        </w:r>
        <w:r>
          <w:fldChar w:fldCharType="begin"/>
        </w:r>
        <w:r>
          <w:instrText xml:space="preserve"> PAGEREF _Toc12</w:instrText>
        </w:r>
        <w:r>
          <w:instrText xml:space="preserve">421 \h </w:instrText>
        </w:r>
        <w:r>
          <w:fldChar w:fldCharType="separate"/>
        </w:r>
        <w:r>
          <w:t>15</w:t>
        </w:r>
        <w:r>
          <w:fldChar w:fldCharType="end"/>
        </w:r>
      </w:hyperlink>
    </w:p>
    <w:p w14:paraId="0E09C762" w14:textId="77777777" w:rsidR="00810EB6" w:rsidRDefault="00557C49">
      <w:pPr>
        <w:pStyle w:val="TOC3"/>
        <w:tabs>
          <w:tab w:val="right" w:leader="dot" w:pos="8306"/>
        </w:tabs>
      </w:pPr>
      <w:hyperlink w:anchor="_Toc19411" w:history="1">
        <w:r>
          <w:rPr>
            <w:rFonts w:ascii="宋体" w:eastAsia="宋体" w:hAnsi="宋体" w:cs="宋体" w:hint="eastAsia"/>
            <w:bCs/>
            <w:szCs w:val="28"/>
          </w:rPr>
          <w:t xml:space="preserve">3.2 </w:t>
        </w:r>
        <w:r>
          <w:rPr>
            <w:rFonts w:ascii="宋体" w:eastAsia="宋体" w:hAnsi="宋体" w:cs="宋体" w:hint="eastAsia"/>
            <w:bCs/>
            <w:szCs w:val="28"/>
          </w:rPr>
          <w:t>所需技术和数据</w:t>
        </w:r>
        <w:r>
          <w:tab/>
        </w:r>
        <w:r>
          <w:fldChar w:fldCharType="begin"/>
        </w:r>
        <w:r>
          <w:instrText xml:space="preserve"> PAGEREF _Toc19411 \h </w:instrText>
        </w:r>
        <w:r>
          <w:fldChar w:fldCharType="separate"/>
        </w:r>
        <w:r>
          <w:t>15</w:t>
        </w:r>
        <w:r>
          <w:fldChar w:fldCharType="end"/>
        </w:r>
      </w:hyperlink>
    </w:p>
    <w:p w14:paraId="4FA09DCF" w14:textId="77777777" w:rsidR="00810EB6" w:rsidRDefault="00557C49">
      <w:pPr>
        <w:pStyle w:val="TOC3"/>
        <w:tabs>
          <w:tab w:val="right" w:leader="dot" w:pos="8306"/>
        </w:tabs>
      </w:pPr>
      <w:hyperlink w:anchor="_Toc22405" w:history="1">
        <w:r>
          <w:rPr>
            <w:rFonts w:ascii="宋体" w:eastAsia="宋体" w:hAnsi="宋体" w:cs="宋体" w:hint="eastAsia"/>
            <w:bCs/>
            <w:szCs w:val="28"/>
          </w:rPr>
          <w:t xml:space="preserve">3.3 </w:t>
        </w:r>
        <w:r>
          <w:rPr>
            <w:rFonts w:ascii="宋体" w:eastAsia="宋体" w:hAnsi="宋体" w:cs="宋体" w:hint="eastAsia"/>
            <w:bCs/>
            <w:szCs w:val="28"/>
          </w:rPr>
          <w:t>国内外有关研究现状</w:t>
        </w:r>
        <w:r>
          <w:tab/>
        </w:r>
        <w:r>
          <w:fldChar w:fldCharType="begin"/>
        </w:r>
        <w:r>
          <w:instrText xml:space="preserve"> PAGEREF _Toc2</w:instrText>
        </w:r>
        <w:r>
          <w:instrText xml:space="preserve">2405 \h </w:instrText>
        </w:r>
        <w:r>
          <w:fldChar w:fldCharType="separate"/>
        </w:r>
        <w:r>
          <w:t>15</w:t>
        </w:r>
        <w:r>
          <w:fldChar w:fldCharType="end"/>
        </w:r>
      </w:hyperlink>
    </w:p>
    <w:p w14:paraId="206981C6" w14:textId="77777777" w:rsidR="00810EB6" w:rsidRDefault="00557C49">
      <w:pPr>
        <w:pStyle w:val="TOC3"/>
        <w:tabs>
          <w:tab w:val="right" w:leader="dot" w:pos="8306"/>
        </w:tabs>
      </w:pPr>
      <w:hyperlink w:anchor="_Toc13646" w:history="1">
        <w:r>
          <w:rPr>
            <w:rFonts w:ascii="宋体" w:eastAsia="宋体" w:hAnsi="宋体" w:cs="宋体" w:hint="eastAsia"/>
            <w:bCs/>
            <w:szCs w:val="28"/>
          </w:rPr>
          <w:t xml:space="preserve">3.4 </w:t>
        </w:r>
        <w:r>
          <w:rPr>
            <w:rFonts w:ascii="宋体" w:eastAsia="宋体" w:hAnsi="宋体" w:cs="宋体" w:hint="eastAsia"/>
            <w:bCs/>
            <w:szCs w:val="28"/>
          </w:rPr>
          <w:t>技术</w:t>
        </w:r>
        <w:r>
          <w:rPr>
            <w:rFonts w:ascii="宋体" w:eastAsia="宋体" w:hAnsi="宋体" w:cs="宋体" w:hint="eastAsia"/>
            <w:bCs/>
            <w:szCs w:val="28"/>
          </w:rPr>
          <w:t>/</w:t>
        </w:r>
        <w:r>
          <w:rPr>
            <w:rFonts w:ascii="宋体" w:eastAsia="宋体" w:hAnsi="宋体" w:cs="宋体" w:hint="eastAsia"/>
            <w:bCs/>
            <w:szCs w:val="28"/>
          </w:rPr>
          <w:t>算法分析</w:t>
        </w:r>
        <w:r>
          <w:tab/>
        </w:r>
        <w:r>
          <w:fldChar w:fldCharType="begin"/>
        </w:r>
        <w:r>
          <w:instrText xml:space="preserve"> PAGEREF _Toc13646 \h </w:instrText>
        </w:r>
        <w:r>
          <w:fldChar w:fldCharType="separate"/>
        </w:r>
        <w:r>
          <w:t>16</w:t>
        </w:r>
        <w:r>
          <w:fldChar w:fldCharType="end"/>
        </w:r>
      </w:hyperlink>
    </w:p>
    <w:p w14:paraId="108899E6" w14:textId="77777777" w:rsidR="00810EB6" w:rsidRDefault="00557C49">
      <w:pPr>
        <w:pStyle w:val="TOC3"/>
        <w:tabs>
          <w:tab w:val="right" w:leader="dot" w:pos="8306"/>
        </w:tabs>
      </w:pPr>
      <w:hyperlink w:anchor="_Toc3140" w:history="1">
        <w:r>
          <w:rPr>
            <w:rFonts w:ascii="宋体" w:eastAsia="宋体" w:hAnsi="宋体" w:cs="宋体" w:hint="eastAsia"/>
            <w:bCs/>
            <w:szCs w:val="28"/>
          </w:rPr>
          <w:t xml:space="preserve">3.5 </w:t>
        </w:r>
        <w:r>
          <w:rPr>
            <w:rFonts w:ascii="宋体" w:eastAsia="宋体" w:hAnsi="宋体" w:cs="宋体" w:hint="eastAsia"/>
            <w:bCs/>
            <w:szCs w:val="28"/>
          </w:rPr>
          <w:t>可行性分析与技术难点</w:t>
        </w:r>
        <w:r>
          <w:tab/>
        </w:r>
        <w:r>
          <w:fldChar w:fldCharType="begin"/>
        </w:r>
        <w:r>
          <w:instrText xml:space="preserve"> PAGEREF _To</w:instrText>
        </w:r>
        <w:r>
          <w:instrText xml:space="preserve">c3140 \h </w:instrText>
        </w:r>
        <w:r>
          <w:fldChar w:fldCharType="separate"/>
        </w:r>
        <w:r>
          <w:t>21</w:t>
        </w:r>
        <w:r>
          <w:fldChar w:fldCharType="end"/>
        </w:r>
      </w:hyperlink>
    </w:p>
    <w:p w14:paraId="626EA9F5" w14:textId="77777777" w:rsidR="00810EB6" w:rsidRDefault="00557C49">
      <w:pPr>
        <w:pStyle w:val="TOC2"/>
        <w:tabs>
          <w:tab w:val="right" w:leader="dot" w:pos="8306"/>
        </w:tabs>
      </w:pPr>
      <w:hyperlink w:anchor="_Toc7587" w:history="1">
        <w:r>
          <w:rPr>
            <w:rFonts w:ascii="宋体" w:eastAsia="宋体" w:hAnsi="宋体" w:cs="宋体" w:hint="eastAsia"/>
            <w:bCs/>
            <w:szCs w:val="32"/>
          </w:rPr>
          <w:t>4</w:t>
        </w:r>
        <w:r>
          <w:rPr>
            <w:rFonts w:ascii="宋体" w:eastAsia="宋体" w:hAnsi="宋体" w:cs="宋体" w:hint="eastAsia"/>
            <w:bCs/>
            <w:szCs w:val="32"/>
          </w:rPr>
          <w:t>、选题四：</w:t>
        </w:r>
        <w:r>
          <w:rPr>
            <w:rFonts w:ascii="宋体" w:eastAsia="宋体" w:hAnsi="宋体" w:cs="宋体" w:hint="eastAsia"/>
            <w:bCs/>
            <w:szCs w:val="32"/>
          </w:rPr>
          <w:t>A19</w:t>
        </w:r>
        <w:r>
          <w:rPr>
            <w:rFonts w:ascii="宋体" w:eastAsia="宋体" w:hAnsi="宋体" w:cs="宋体" w:hint="eastAsia"/>
            <w:bCs/>
            <w:szCs w:val="32"/>
          </w:rPr>
          <w:t>企业经营自动化数据分析服务应用设计</w:t>
        </w:r>
        <w:r>
          <w:tab/>
        </w:r>
        <w:r>
          <w:fldChar w:fldCharType="begin"/>
        </w:r>
        <w:r>
          <w:instrText xml:space="preserve"> PAGEREF _Toc7587 \h </w:instrText>
        </w:r>
        <w:r>
          <w:fldChar w:fldCharType="separate"/>
        </w:r>
        <w:r>
          <w:t>21</w:t>
        </w:r>
        <w:r>
          <w:fldChar w:fldCharType="end"/>
        </w:r>
      </w:hyperlink>
    </w:p>
    <w:p w14:paraId="036A92F8" w14:textId="77777777" w:rsidR="00810EB6" w:rsidRDefault="00557C49">
      <w:pPr>
        <w:pStyle w:val="TOC3"/>
        <w:tabs>
          <w:tab w:val="right" w:leader="dot" w:pos="8306"/>
        </w:tabs>
      </w:pPr>
      <w:hyperlink w:anchor="_Toc12597" w:history="1">
        <w:r>
          <w:rPr>
            <w:rFonts w:ascii="宋体" w:eastAsia="宋体" w:hAnsi="宋体" w:cs="宋体" w:hint="eastAsia"/>
            <w:bCs/>
            <w:szCs w:val="28"/>
          </w:rPr>
          <w:t xml:space="preserve">4.1 </w:t>
        </w:r>
        <w:r>
          <w:rPr>
            <w:rFonts w:ascii="宋体" w:eastAsia="宋体" w:hAnsi="宋体" w:cs="宋体" w:hint="eastAsia"/>
            <w:bCs/>
            <w:szCs w:val="28"/>
          </w:rPr>
          <w:t>题目概述</w:t>
        </w:r>
        <w:r>
          <w:tab/>
        </w:r>
        <w:r>
          <w:fldChar w:fldCharType="begin"/>
        </w:r>
        <w:r>
          <w:instrText xml:space="preserve"> PAGEREF _Toc12597 \h </w:instrText>
        </w:r>
        <w:r>
          <w:fldChar w:fldCharType="separate"/>
        </w:r>
        <w:r>
          <w:t>21</w:t>
        </w:r>
        <w:r>
          <w:fldChar w:fldCharType="end"/>
        </w:r>
      </w:hyperlink>
    </w:p>
    <w:p w14:paraId="58DB2802" w14:textId="77777777" w:rsidR="00810EB6" w:rsidRDefault="00557C49">
      <w:pPr>
        <w:pStyle w:val="TOC3"/>
        <w:tabs>
          <w:tab w:val="right" w:leader="dot" w:pos="8306"/>
        </w:tabs>
      </w:pPr>
      <w:hyperlink w:anchor="_Toc16414" w:history="1">
        <w:r>
          <w:rPr>
            <w:rFonts w:ascii="宋体" w:eastAsia="宋体" w:hAnsi="宋体" w:cs="宋体" w:hint="eastAsia"/>
            <w:bCs/>
            <w:szCs w:val="28"/>
          </w:rPr>
          <w:t xml:space="preserve">4.2 </w:t>
        </w:r>
        <w:r>
          <w:rPr>
            <w:rFonts w:ascii="宋体" w:eastAsia="宋体" w:hAnsi="宋体" w:cs="宋体" w:hint="eastAsia"/>
            <w:bCs/>
            <w:szCs w:val="28"/>
          </w:rPr>
          <w:t>所需技术和数据</w:t>
        </w:r>
        <w:r>
          <w:tab/>
        </w:r>
        <w:r>
          <w:fldChar w:fldCharType="begin"/>
        </w:r>
        <w:r>
          <w:instrText xml:space="preserve"> PAGEREF _Toc16414 \h </w:instrText>
        </w:r>
        <w:r>
          <w:fldChar w:fldCharType="separate"/>
        </w:r>
        <w:r>
          <w:t>22</w:t>
        </w:r>
        <w:r>
          <w:fldChar w:fldCharType="end"/>
        </w:r>
      </w:hyperlink>
    </w:p>
    <w:p w14:paraId="5C1AC2FE" w14:textId="77777777" w:rsidR="00810EB6" w:rsidRDefault="00557C49">
      <w:pPr>
        <w:pStyle w:val="TOC3"/>
        <w:tabs>
          <w:tab w:val="right" w:leader="dot" w:pos="8306"/>
        </w:tabs>
      </w:pPr>
      <w:hyperlink w:anchor="_Toc5239" w:history="1">
        <w:r>
          <w:rPr>
            <w:rFonts w:ascii="宋体" w:eastAsia="宋体" w:hAnsi="宋体" w:cs="宋体" w:hint="eastAsia"/>
            <w:bCs/>
            <w:szCs w:val="28"/>
          </w:rPr>
          <w:t xml:space="preserve">4.3 </w:t>
        </w:r>
        <w:r>
          <w:rPr>
            <w:rFonts w:ascii="宋体" w:eastAsia="宋体" w:hAnsi="宋体" w:cs="宋体" w:hint="eastAsia"/>
            <w:bCs/>
            <w:szCs w:val="28"/>
          </w:rPr>
          <w:t>国内外有关研究现状</w:t>
        </w:r>
        <w:r>
          <w:tab/>
        </w:r>
        <w:r>
          <w:fldChar w:fldCharType="begin"/>
        </w:r>
        <w:r>
          <w:instrText xml:space="preserve"> PAGEREF _Toc5239 \h </w:instrText>
        </w:r>
        <w:r>
          <w:fldChar w:fldCharType="separate"/>
        </w:r>
        <w:r>
          <w:t>22</w:t>
        </w:r>
        <w:r>
          <w:fldChar w:fldCharType="end"/>
        </w:r>
      </w:hyperlink>
    </w:p>
    <w:p w14:paraId="6E968B55" w14:textId="77777777" w:rsidR="00810EB6" w:rsidRDefault="00557C49">
      <w:pPr>
        <w:pStyle w:val="TOC3"/>
        <w:tabs>
          <w:tab w:val="right" w:leader="dot" w:pos="8306"/>
        </w:tabs>
      </w:pPr>
      <w:hyperlink w:anchor="_Toc14943" w:history="1">
        <w:r>
          <w:rPr>
            <w:rFonts w:ascii="宋体" w:eastAsia="宋体" w:hAnsi="宋体" w:cs="宋体" w:hint="eastAsia"/>
            <w:bCs/>
            <w:szCs w:val="28"/>
          </w:rPr>
          <w:t xml:space="preserve">4.4 </w:t>
        </w:r>
        <w:r>
          <w:rPr>
            <w:rFonts w:ascii="宋体" w:eastAsia="宋体" w:hAnsi="宋体" w:cs="宋体" w:hint="eastAsia"/>
            <w:bCs/>
            <w:szCs w:val="28"/>
          </w:rPr>
          <w:t>技术</w:t>
        </w:r>
        <w:r>
          <w:rPr>
            <w:rFonts w:ascii="宋体" w:eastAsia="宋体" w:hAnsi="宋体" w:cs="宋体" w:hint="eastAsia"/>
            <w:bCs/>
            <w:szCs w:val="28"/>
          </w:rPr>
          <w:t>/</w:t>
        </w:r>
        <w:r>
          <w:rPr>
            <w:rFonts w:ascii="宋体" w:eastAsia="宋体" w:hAnsi="宋体" w:cs="宋体" w:hint="eastAsia"/>
            <w:bCs/>
            <w:szCs w:val="28"/>
          </w:rPr>
          <w:t>算法分析</w:t>
        </w:r>
        <w:r>
          <w:tab/>
        </w:r>
        <w:r>
          <w:fldChar w:fldCharType="begin"/>
        </w:r>
        <w:r>
          <w:instrText xml:space="preserve"> PAGEREF _Toc14943 \h </w:instrText>
        </w:r>
        <w:r>
          <w:fldChar w:fldCharType="separate"/>
        </w:r>
        <w:r>
          <w:t>22</w:t>
        </w:r>
        <w:r>
          <w:fldChar w:fldCharType="end"/>
        </w:r>
      </w:hyperlink>
    </w:p>
    <w:p w14:paraId="28237A1D" w14:textId="77777777" w:rsidR="00810EB6" w:rsidRDefault="00557C49">
      <w:pPr>
        <w:pStyle w:val="TOC1"/>
        <w:tabs>
          <w:tab w:val="right" w:leader="dot" w:pos="8306"/>
        </w:tabs>
      </w:pPr>
      <w:hyperlink w:anchor="_Toc23287" w:history="1">
        <w:r>
          <w:rPr>
            <w:rFonts w:ascii="宋体" w:eastAsia="宋体" w:hAnsi="宋体" w:cs="宋体" w:hint="eastAsia"/>
            <w:bCs/>
            <w:szCs w:val="36"/>
          </w:rPr>
          <w:t>五、</w:t>
        </w:r>
        <w:r>
          <w:rPr>
            <w:rFonts w:ascii="宋体" w:eastAsia="宋体" w:hAnsi="宋体" w:cs="宋体" w:hint="eastAsia"/>
            <w:bCs/>
            <w:szCs w:val="36"/>
          </w:rPr>
          <w:t xml:space="preserve"> </w:t>
        </w:r>
        <w:r>
          <w:rPr>
            <w:rFonts w:ascii="宋体" w:eastAsia="宋体" w:hAnsi="宋体" w:cs="宋体" w:hint="eastAsia"/>
            <w:bCs/>
            <w:szCs w:val="36"/>
          </w:rPr>
          <w:t>文献引用</w:t>
        </w:r>
        <w:r>
          <w:tab/>
        </w:r>
        <w:r>
          <w:fldChar w:fldCharType="begin"/>
        </w:r>
        <w:r>
          <w:instrText xml:space="preserve"> PAGEREF _Toc23287</w:instrText>
        </w:r>
        <w:r>
          <w:instrText xml:space="preserve"> \h </w:instrText>
        </w:r>
        <w:r>
          <w:fldChar w:fldCharType="separate"/>
        </w:r>
        <w:r>
          <w:t>27</w:t>
        </w:r>
        <w:r>
          <w:fldChar w:fldCharType="end"/>
        </w:r>
      </w:hyperlink>
    </w:p>
    <w:p w14:paraId="700BC893" w14:textId="77777777" w:rsidR="00810EB6" w:rsidRDefault="00557C49">
      <w:pPr>
        <w:pStyle w:val="TOC1"/>
        <w:tabs>
          <w:tab w:val="right" w:leader="dot" w:pos="8306"/>
        </w:tabs>
      </w:pPr>
      <w:hyperlink w:anchor="_Toc8789" w:history="1">
        <w:r>
          <w:rPr>
            <w:rFonts w:ascii="宋体" w:eastAsia="宋体" w:hAnsi="宋体" w:cs="宋体" w:hint="eastAsia"/>
            <w:bCs/>
            <w:szCs w:val="36"/>
          </w:rPr>
          <w:t>六、</w:t>
        </w:r>
        <w:r>
          <w:rPr>
            <w:rFonts w:ascii="宋体" w:eastAsia="宋体" w:hAnsi="宋体" w:cs="宋体" w:hint="eastAsia"/>
            <w:bCs/>
            <w:szCs w:val="36"/>
          </w:rPr>
          <w:t xml:space="preserve"> </w:t>
        </w:r>
        <w:r>
          <w:rPr>
            <w:rFonts w:ascii="宋体" w:eastAsia="宋体" w:hAnsi="宋体" w:cs="宋体" w:hint="eastAsia"/>
            <w:bCs/>
            <w:szCs w:val="36"/>
          </w:rPr>
          <w:t>总结</w:t>
        </w:r>
        <w:r>
          <w:tab/>
        </w:r>
        <w:r>
          <w:fldChar w:fldCharType="begin"/>
        </w:r>
        <w:r>
          <w:instrText xml:space="preserve"> PAGEREF _Toc8789 \h </w:instrText>
        </w:r>
        <w:r>
          <w:fldChar w:fldCharType="separate"/>
        </w:r>
        <w:r>
          <w:t>28</w:t>
        </w:r>
        <w:r>
          <w:fldChar w:fldCharType="end"/>
        </w:r>
      </w:hyperlink>
    </w:p>
    <w:p w14:paraId="740BC792" w14:textId="77777777" w:rsidR="00810EB6" w:rsidRDefault="00810EB6">
      <w:pPr>
        <w:rPr>
          <w:rFonts w:ascii="等线 Light" w:eastAsia="等线 Light" w:hAnsi="等线 Light" w:cs="等线 Light"/>
          <w:szCs w:val="21"/>
        </w:rPr>
      </w:pPr>
    </w:p>
    <w:p w14:paraId="5EFBA5D5" w14:textId="77777777" w:rsidR="00810EB6" w:rsidRDefault="00557C49">
      <w:pPr>
        <w:rPr>
          <w:rFonts w:ascii="等线 Light" w:eastAsia="等线 Light" w:hAnsi="等线 Light" w:cs="等线 Light"/>
          <w:szCs w:val="21"/>
        </w:rPr>
      </w:pPr>
      <w:r>
        <w:rPr>
          <w:rFonts w:ascii="等线 Light" w:eastAsia="等线 Light" w:hAnsi="等线 Light" w:cs="等线 Light" w:hint="eastAsia"/>
          <w:szCs w:val="21"/>
        </w:rPr>
        <w:fldChar w:fldCharType="end"/>
      </w:r>
    </w:p>
    <w:p w14:paraId="2D3BA0B3" w14:textId="77777777" w:rsidR="00810EB6" w:rsidRDefault="00810EB6">
      <w:pPr>
        <w:rPr>
          <w:rFonts w:ascii="等线 Light" w:eastAsia="等线 Light" w:hAnsi="等线 Light" w:cs="等线 Light"/>
          <w:szCs w:val="21"/>
        </w:rPr>
      </w:pPr>
    </w:p>
    <w:p w14:paraId="2F5D129A" w14:textId="77777777" w:rsidR="00810EB6" w:rsidRDefault="00810EB6">
      <w:pPr>
        <w:rPr>
          <w:rFonts w:ascii="等线 Light" w:eastAsia="等线 Light" w:hAnsi="等线 Light" w:cs="等线 Light"/>
          <w:szCs w:val="21"/>
        </w:rPr>
      </w:pPr>
    </w:p>
    <w:p w14:paraId="0D342AF3" w14:textId="77777777" w:rsidR="00810EB6" w:rsidRDefault="00810EB6">
      <w:pPr>
        <w:rPr>
          <w:rFonts w:ascii="等线 Light" w:eastAsia="等线 Light" w:hAnsi="等线 Light" w:cs="等线 Light"/>
          <w:szCs w:val="21"/>
        </w:rPr>
      </w:pPr>
    </w:p>
    <w:p w14:paraId="74F8B81A" w14:textId="77777777" w:rsidR="00810EB6" w:rsidRDefault="00810EB6">
      <w:pPr>
        <w:rPr>
          <w:rFonts w:ascii="等线 Light" w:eastAsia="等线 Light" w:hAnsi="等线 Light" w:cs="等线 Light"/>
          <w:szCs w:val="21"/>
        </w:rPr>
      </w:pPr>
    </w:p>
    <w:p w14:paraId="71C758D4" w14:textId="77777777" w:rsidR="00810EB6" w:rsidRDefault="00810EB6">
      <w:pPr>
        <w:rPr>
          <w:rFonts w:ascii="等线 Light" w:eastAsia="等线 Light" w:hAnsi="等线 Light" w:cs="等线 Light"/>
          <w:szCs w:val="21"/>
        </w:rPr>
      </w:pPr>
    </w:p>
    <w:p w14:paraId="0C2E8031" w14:textId="77777777" w:rsidR="00810EB6" w:rsidRDefault="00810EB6">
      <w:pPr>
        <w:rPr>
          <w:rFonts w:ascii="等线 Light" w:eastAsia="等线 Light" w:hAnsi="等线 Light" w:cs="等线 Light"/>
          <w:szCs w:val="21"/>
        </w:rPr>
      </w:pPr>
    </w:p>
    <w:p w14:paraId="7DEB0411" w14:textId="77777777" w:rsidR="00810EB6" w:rsidRDefault="00810EB6">
      <w:pPr>
        <w:rPr>
          <w:rFonts w:ascii="等线 Light" w:eastAsia="等线 Light" w:hAnsi="等线 Light" w:cs="等线 Light"/>
          <w:szCs w:val="21"/>
        </w:rPr>
      </w:pPr>
    </w:p>
    <w:p w14:paraId="00BD8737" w14:textId="77777777" w:rsidR="00810EB6" w:rsidRDefault="00810EB6">
      <w:pPr>
        <w:rPr>
          <w:rFonts w:ascii="等线 Light" w:eastAsia="等线 Light" w:hAnsi="等线 Light" w:cs="等线 Light"/>
          <w:szCs w:val="21"/>
        </w:rPr>
      </w:pPr>
    </w:p>
    <w:p w14:paraId="336E0E49" w14:textId="77777777" w:rsidR="00810EB6" w:rsidRDefault="00810EB6">
      <w:pPr>
        <w:rPr>
          <w:rFonts w:ascii="等线 Light" w:eastAsia="等线 Light" w:hAnsi="等线 Light" w:cs="等线 Light"/>
          <w:szCs w:val="21"/>
        </w:rPr>
      </w:pPr>
    </w:p>
    <w:p w14:paraId="2C7F0817" w14:textId="77777777" w:rsidR="00810EB6" w:rsidRDefault="00557C49">
      <w:pPr>
        <w:jc w:val="center"/>
        <w:rPr>
          <w:rFonts w:eastAsia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目录</w:t>
      </w:r>
      <w:r>
        <w:rPr>
          <w:rFonts w:ascii="宋体" w:eastAsia="宋体" w:hAnsi="宋体" w:hint="eastAsia"/>
          <w:b/>
          <w:bCs/>
          <w:sz w:val="28"/>
          <w:szCs w:val="28"/>
        </w:rPr>
        <w:t>（自拟题开发</w:t>
      </w:r>
      <w:proofErr w:type="gramStart"/>
      <w:r>
        <w:rPr>
          <w:rFonts w:ascii="宋体" w:eastAsia="宋体" w:hAnsi="宋体" w:hint="eastAsia"/>
          <w:b/>
          <w:bCs/>
          <w:sz w:val="28"/>
          <w:szCs w:val="28"/>
        </w:rPr>
        <w:t>类根据</w:t>
      </w:r>
      <w:proofErr w:type="gramEnd"/>
      <w:r>
        <w:rPr>
          <w:rFonts w:ascii="宋体" w:eastAsia="宋体" w:hAnsi="宋体" w:hint="eastAsia"/>
          <w:b/>
          <w:bCs/>
          <w:sz w:val="28"/>
          <w:szCs w:val="28"/>
        </w:rPr>
        <w:t>此目录整理报告内容）</w:t>
      </w:r>
    </w:p>
    <w:p w14:paraId="7D1C19E2" w14:textId="77777777" w:rsidR="00810EB6" w:rsidRDefault="00557C49">
      <w:pPr>
        <w:pStyle w:val="TOC1"/>
        <w:tabs>
          <w:tab w:val="right" w:leader="dot" w:pos="8306"/>
        </w:tabs>
      </w:pPr>
      <w:r>
        <w:rPr>
          <w:sz w:val="24"/>
        </w:rPr>
        <w:fldChar w:fldCharType="begin"/>
      </w:r>
      <w:r>
        <w:rPr>
          <w:sz w:val="24"/>
        </w:rPr>
        <w:instrText xml:space="preserve">TOC \o "1-3" \h \u </w:instrText>
      </w:r>
      <w:r>
        <w:rPr>
          <w:sz w:val="24"/>
        </w:rPr>
        <w:fldChar w:fldCharType="separate"/>
      </w:r>
      <w:hyperlink w:anchor="_Toc24758" w:history="1">
        <w:r>
          <w:rPr>
            <w:rFonts w:ascii="宋体" w:eastAsia="宋体" w:hAnsi="宋体" w:cs="宋体" w:hint="eastAsia"/>
          </w:rPr>
          <w:t>一、</w:t>
        </w:r>
        <w:r>
          <w:rPr>
            <w:rFonts w:ascii="宋体" w:eastAsia="宋体" w:hAnsi="宋体" w:cs="宋体" w:hint="eastAsia"/>
          </w:rPr>
          <w:t xml:space="preserve"> </w:t>
        </w:r>
        <w:r>
          <w:rPr>
            <w:rFonts w:hint="eastAsia"/>
          </w:rPr>
          <w:t>小组成员信息及分工</w:t>
        </w:r>
        <w:r>
          <w:tab/>
        </w:r>
        <w:r>
          <w:fldChar w:fldCharType="begin"/>
        </w:r>
        <w:r>
          <w:instrText xml:space="preserve"> PAGEREF _Toc24758 \h </w:instrText>
        </w:r>
        <w:r>
          <w:fldChar w:fldCharType="separate"/>
        </w:r>
        <w:r>
          <w:t>1</w:t>
        </w:r>
        <w:r>
          <w:fldChar w:fldCharType="end"/>
        </w:r>
      </w:hyperlink>
    </w:p>
    <w:p w14:paraId="311D5B56" w14:textId="77777777" w:rsidR="00810EB6" w:rsidRDefault="00557C49">
      <w:pPr>
        <w:pStyle w:val="TOC1"/>
        <w:tabs>
          <w:tab w:val="right" w:leader="dot" w:pos="8306"/>
        </w:tabs>
      </w:pPr>
      <w:hyperlink w:anchor="_Toc15856" w:history="1">
        <w:r>
          <w:rPr>
            <w:rFonts w:ascii="宋体" w:eastAsia="宋体" w:hAnsi="宋体" w:cs="宋体" w:hint="eastAsia"/>
          </w:rPr>
          <w:t>二、</w:t>
        </w:r>
        <w:r>
          <w:rPr>
            <w:rFonts w:ascii="宋体" w:eastAsia="宋体" w:hAnsi="宋体" w:cs="宋体" w:hint="eastAsia"/>
          </w:rPr>
          <w:t xml:space="preserve"> </w:t>
        </w:r>
        <w:r>
          <w:rPr>
            <w:rFonts w:hint="eastAsia"/>
          </w:rPr>
          <w:t>选题分析</w:t>
        </w:r>
        <w:r>
          <w:tab/>
        </w:r>
        <w:r>
          <w:rPr>
            <w:rFonts w:hint="eastAsia"/>
          </w:rPr>
          <w:t>2</w:t>
        </w:r>
      </w:hyperlink>
    </w:p>
    <w:p w14:paraId="76EC8BCD" w14:textId="77777777" w:rsidR="00810EB6" w:rsidRDefault="00557C49">
      <w:r>
        <w:rPr>
          <w:rFonts w:hint="eastAsia"/>
        </w:rPr>
        <w:t xml:space="preserve">    2.1 </w:t>
      </w:r>
      <w:r>
        <w:rPr>
          <w:rFonts w:hint="eastAsia"/>
        </w:rPr>
        <w:t>选题背景和特点</w:t>
      </w:r>
    </w:p>
    <w:p w14:paraId="49560320" w14:textId="77777777" w:rsidR="00810EB6" w:rsidRDefault="00557C49">
      <w:r>
        <w:rPr>
          <w:rFonts w:hint="eastAsia"/>
        </w:rPr>
        <w:lastRenderedPageBreak/>
        <w:t xml:space="preserve">    2.2 </w:t>
      </w:r>
      <w:r>
        <w:rPr>
          <w:rFonts w:hint="eastAsia"/>
        </w:rPr>
        <w:t>可行性分析</w:t>
      </w:r>
    </w:p>
    <w:p w14:paraId="16E6D1F1" w14:textId="77777777" w:rsidR="00810EB6" w:rsidRDefault="00557C49">
      <w:r>
        <w:rPr>
          <w:rFonts w:hint="eastAsia"/>
        </w:rPr>
        <w:t xml:space="preserve">    2.3 </w:t>
      </w:r>
      <w:r>
        <w:rPr>
          <w:rFonts w:hint="eastAsia"/>
        </w:rPr>
        <w:t>相关技术和工具</w:t>
      </w:r>
    </w:p>
    <w:p w14:paraId="32F204F9" w14:textId="77777777" w:rsidR="00810EB6" w:rsidRDefault="00557C49">
      <w:hyperlink w:anchor="_Toc3248" w:history="1">
        <w:r>
          <w:rPr>
            <w:rFonts w:ascii="宋体" w:eastAsia="宋体" w:hAnsi="宋体" w:cs="宋体" w:hint="eastAsia"/>
            <w:szCs w:val="28"/>
          </w:rPr>
          <w:t>三、</w:t>
        </w:r>
        <w:r>
          <w:rPr>
            <w:rFonts w:ascii="宋体" w:eastAsia="宋体" w:hAnsi="宋体" w:cs="宋体" w:hint="eastAsia"/>
            <w:szCs w:val="28"/>
          </w:rPr>
          <w:t xml:space="preserve"> </w:t>
        </w:r>
        <w:r>
          <w:rPr>
            <w:rFonts w:ascii="宋体" w:eastAsia="宋体" w:hAnsi="宋体" w:cs="宋体" w:hint="eastAsia"/>
            <w:szCs w:val="28"/>
          </w:rPr>
          <w:t>软</w:t>
        </w:r>
        <w:r>
          <w:rPr>
            <w:rFonts w:ascii="宋体" w:eastAsia="宋体" w:hAnsi="宋体" w:cs="宋体" w:hint="eastAsia"/>
            <w:szCs w:val="28"/>
          </w:rPr>
          <w:t>件需求分析</w:t>
        </w:r>
      </w:hyperlink>
    </w:p>
    <w:p w14:paraId="574795F5" w14:textId="77777777" w:rsidR="00810EB6" w:rsidRDefault="00557C49">
      <w:pPr>
        <w:pStyle w:val="TOC2"/>
        <w:tabs>
          <w:tab w:val="right" w:leader="dot" w:pos="8306"/>
        </w:tabs>
      </w:pPr>
      <w:hyperlink w:anchor="_Toc30873" w:history="1">
        <w:r>
          <w:rPr>
            <w:rFonts w:hint="eastAsia"/>
          </w:rPr>
          <w:t xml:space="preserve">3.1 </w:t>
        </w:r>
        <w:r>
          <w:rPr>
            <w:rFonts w:hint="eastAsia"/>
          </w:rPr>
          <w:t>非功能需求描述</w:t>
        </w:r>
        <w:r>
          <w:tab/>
        </w:r>
        <w:r>
          <w:fldChar w:fldCharType="begin"/>
        </w:r>
        <w:r>
          <w:instrText xml:space="preserve"> PAGEREF _Toc30873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0E1F6E7E" w14:textId="77777777" w:rsidR="00810EB6" w:rsidRDefault="00557C49">
      <w:r>
        <w:rPr>
          <w:rFonts w:hint="eastAsia"/>
        </w:rPr>
        <w:t xml:space="preserve">        </w:t>
      </w:r>
      <w:r>
        <w:rPr>
          <w:rFonts w:hint="eastAsia"/>
          <w:color w:val="FF0000"/>
        </w:rPr>
        <w:t>综合分析系统的性能，安全等方面的需求。</w:t>
      </w:r>
    </w:p>
    <w:p w14:paraId="106FD8E7" w14:textId="77777777" w:rsidR="00810EB6" w:rsidRDefault="00557C49">
      <w:pPr>
        <w:ind w:firstLineChars="200" w:firstLine="420"/>
      </w:pPr>
      <w:r>
        <w:rPr>
          <w:rFonts w:hint="eastAsia"/>
        </w:rPr>
        <w:t xml:space="preserve">3.2 </w:t>
      </w:r>
      <w:r>
        <w:rPr>
          <w:rFonts w:hint="eastAsia"/>
        </w:rPr>
        <w:t>功能需求描述</w:t>
      </w:r>
    </w:p>
    <w:p w14:paraId="55FDC6D7" w14:textId="77777777" w:rsidR="00810EB6" w:rsidRDefault="00557C49">
      <w:pPr>
        <w:ind w:firstLineChars="400" w:firstLine="840"/>
        <w:rPr>
          <w:color w:val="FF0000"/>
        </w:rPr>
      </w:pPr>
      <w:r>
        <w:rPr>
          <w:rFonts w:hint="eastAsia"/>
          <w:color w:val="FF0000"/>
        </w:rPr>
        <w:t>要完成系统的角色分析，画用例图，完成业务建模，主要功能的描述（参照需求分析建模课程知识要点）</w:t>
      </w:r>
    </w:p>
    <w:p w14:paraId="3138EC0F" w14:textId="77777777" w:rsidR="00810EB6" w:rsidRDefault="00557C49">
      <w:pPr>
        <w:ind w:firstLineChars="200" w:firstLine="420"/>
      </w:pPr>
      <w:hyperlink w:anchor="_Toc25916" w:history="1">
        <w:r>
          <w:rPr>
            <w:rFonts w:hint="eastAsia"/>
          </w:rPr>
          <w:t xml:space="preserve">3.2 </w:t>
        </w:r>
        <w:r>
          <w:rPr>
            <w:rFonts w:hint="eastAsia"/>
          </w:rPr>
          <w:t>项目的基本原型设计图例</w:t>
        </w:r>
        <w:r>
          <w:tab/>
        </w:r>
        <w:r>
          <w:rPr>
            <w:rFonts w:hint="eastAsia"/>
          </w:rPr>
          <w:t>..................................................................</w:t>
        </w:r>
        <w:r>
          <w:rPr>
            <w:rFonts w:hint="eastAsia"/>
          </w:rPr>
          <w:t>.........................</w:t>
        </w:r>
        <w:r>
          <w:fldChar w:fldCharType="begin"/>
        </w:r>
        <w:r>
          <w:instrText xml:space="preserve"> PAGEREF _Toc25916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250075A9" w14:textId="77777777" w:rsidR="00810EB6" w:rsidRDefault="00557C49">
      <w:pPr>
        <w:ind w:firstLineChars="200" w:firstLine="420"/>
      </w:pPr>
      <w:r>
        <w:rPr>
          <w:rFonts w:hint="eastAsia"/>
        </w:rPr>
        <w:t xml:space="preserve">3.3 </w:t>
      </w:r>
      <w:r>
        <w:rPr>
          <w:rFonts w:hint="eastAsia"/>
        </w:rPr>
        <w:t>关键部分概要设计</w:t>
      </w:r>
      <w:r>
        <w:rPr>
          <w:rFonts w:hint="eastAsia"/>
        </w:rPr>
        <w:t>............................................................................................................8</w:t>
      </w:r>
    </w:p>
    <w:p w14:paraId="004D5ADA" w14:textId="77777777" w:rsidR="00810EB6" w:rsidRDefault="00557C49">
      <w:pPr>
        <w:pStyle w:val="TOC1"/>
        <w:tabs>
          <w:tab w:val="right" w:leader="dot" w:pos="8306"/>
        </w:tabs>
      </w:pPr>
      <w:hyperlink w:anchor="_Toc13622" w:history="1">
        <w:r>
          <w:rPr>
            <w:rFonts w:ascii="宋体" w:eastAsia="宋体" w:hAnsi="宋体" w:cs="宋体" w:hint="eastAsia"/>
          </w:rPr>
          <w:t>四、</w:t>
        </w:r>
        <w:r>
          <w:rPr>
            <w:rFonts w:ascii="宋体" w:eastAsia="宋体" w:hAnsi="宋体" w:cs="宋体" w:hint="eastAsia"/>
          </w:rPr>
          <w:t xml:space="preserve"> </w:t>
        </w:r>
        <w:r>
          <w:rPr>
            <w:rFonts w:hint="eastAsia"/>
          </w:rPr>
          <w:t>下阶段工作计划（具体开发过程的计划）</w:t>
        </w:r>
        <w:r>
          <w:tab/>
        </w:r>
        <w:r>
          <w:rPr>
            <w:rFonts w:hint="eastAsia"/>
          </w:rPr>
          <w:t>9</w:t>
        </w:r>
      </w:hyperlink>
    </w:p>
    <w:p w14:paraId="71E7F8F7" w14:textId="77777777" w:rsidR="00810EB6" w:rsidRDefault="00557C49">
      <w:pPr>
        <w:pStyle w:val="TOC1"/>
        <w:tabs>
          <w:tab w:val="right" w:leader="dot" w:pos="8306"/>
        </w:tabs>
      </w:pPr>
      <w:r>
        <w:rPr>
          <w:rFonts w:hint="eastAsia"/>
        </w:rPr>
        <w:t>五、</w:t>
      </w:r>
      <w:hyperlink w:anchor="_Toc17178" w:history="1">
        <w:r>
          <w:rPr>
            <w:rFonts w:hint="eastAsia"/>
          </w:rPr>
          <w:t>参考文献</w:t>
        </w:r>
        <w:r>
          <w:tab/>
        </w:r>
        <w:r>
          <w:rPr>
            <w:rFonts w:hint="eastAsia"/>
          </w:rPr>
          <w:t>1</w:t>
        </w:r>
      </w:hyperlink>
      <w:r>
        <w:rPr>
          <w:rFonts w:hint="eastAsia"/>
        </w:rPr>
        <w:t>0</w:t>
      </w:r>
    </w:p>
    <w:p w14:paraId="45710F99" w14:textId="77777777" w:rsidR="00810EB6" w:rsidRDefault="00557C49">
      <w:r>
        <w:fldChar w:fldCharType="end"/>
      </w:r>
    </w:p>
    <w:p w14:paraId="32793C2E" w14:textId="77777777" w:rsidR="00810EB6" w:rsidRDefault="00810EB6"/>
    <w:p w14:paraId="73617C06" w14:textId="77777777" w:rsidR="00810EB6" w:rsidRDefault="00810EB6"/>
    <w:p w14:paraId="566F6633" w14:textId="77777777" w:rsidR="00810EB6" w:rsidRDefault="00810EB6"/>
    <w:p w14:paraId="196621A4" w14:textId="77777777" w:rsidR="00810EB6" w:rsidRDefault="00810EB6"/>
    <w:p w14:paraId="7E89532C" w14:textId="77777777" w:rsidR="00810EB6" w:rsidRDefault="00810EB6"/>
    <w:p w14:paraId="71A0A0B4" w14:textId="77777777" w:rsidR="00810EB6" w:rsidRDefault="00810EB6"/>
    <w:p w14:paraId="1AAC3473" w14:textId="77777777" w:rsidR="00810EB6" w:rsidRDefault="00810EB6"/>
    <w:p w14:paraId="78B735AD" w14:textId="77777777" w:rsidR="00810EB6" w:rsidRDefault="00810EB6"/>
    <w:p w14:paraId="1BA27031" w14:textId="77777777" w:rsidR="00810EB6" w:rsidRDefault="00810EB6"/>
    <w:p w14:paraId="0640E8EB" w14:textId="77777777" w:rsidR="00810EB6" w:rsidRDefault="00810EB6"/>
    <w:p w14:paraId="0E038958" w14:textId="77777777" w:rsidR="00810EB6" w:rsidRDefault="00810EB6"/>
    <w:p w14:paraId="74A576A3" w14:textId="77777777" w:rsidR="00810EB6" w:rsidRDefault="00810EB6"/>
    <w:p w14:paraId="6A41A4BF" w14:textId="77777777" w:rsidR="00810EB6" w:rsidRDefault="00810EB6"/>
    <w:p w14:paraId="0C166512" w14:textId="77777777" w:rsidR="00810EB6" w:rsidRDefault="00810EB6"/>
    <w:p w14:paraId="2C271FBE" w14:textId="77777777" w:rsidR="00810EB6" w:rsidRDefault="00810EB6"/>
    <w:p w14:paraId="31E5D9B3" w14:textId="77777777" w:rsidR="00810EB6" w:rsidRDefault="00810EB6"/>
    <w:p w14:paraId="2E59AB41" w14:textId="77777777" w:rsidR="00810EB6" w:rsidRDefault="00810EB6"/>
    <w:p w14:paraId="16CCE607" w14:textId="77777777" w:rsidR="00810EB6" w:rsidRDefault="00810EB6"/>
    <w:p w14:paraId="524B6EB3" w14:textId="77777777" w:rsidR="00810EB6" w:rsidRDefault="00810EB6"/>
    <w:p w14:paraId="312A379B" w14:textId="77777777" w:rsidR="00810EB6" w:rsidRDefault="00810EB6"/>
    <w:p w14:paraId="54DA6781" w14:textId="77777777" w:rsidR="00810EB6" w:rsidRDefault="00810EB6"/>
    <w:p w14:paraId="42C1CF07" w14:textId="77777777" w:rsidR="00810EB6" w:rsidRDefault="00810EB6"/>
    <w:p w14:paraId="7935840A" w14:textId="77777777" w:rsidR="00810EB6" w:rsidRDefault="00810EB6"/>
    <w:p w14:paraId="140A6CCB" w14:textId="77777777" w:rsidR="00810EB6" w:rsidRDefault="00810EB6"/>
    <w:p w14:paraId="528D6701" w14:textId="77777777" w:rsidR="00810EB6" w:rsidRDefault="00810EB6"/>
    <w:p w14:paraId="39445A0A" w14:textId="77777777" w:rsidR="00810EB6" w:rsidRDefault="00810EB6"/>
    <w:p w14:paraId="186FAE87" w14:textId="77777777" w:rsidR="00810EB6" w:rsidRDefault="00557C49">
      <w:pPr>
        <w:jc w:val="center"/>
        <w:rPr>
          <w:rFonts w:eastAsia="宋体"/>
          <w:b/>
          <w:bCs/>
          <w:sz w:val="28"/>
          <w:szCs w:val="28"/>
        </w:rPr>
      </w:pPr>
      <w:r>
        <w:rPr>
          <w:rFonts w:ascii="宋体" w:eastAsia="宋体" w:hAnsi="宋体"/>
          <w:b/>
          <w:bCs/>
          <w:sz w:val="28"/>
          <w:szCs w:val="28"/>
        </w:rPr>
        <w:t>目录</w:t>
      </w:r>
      <w:r>
        <w:rPr>
          <w:rFonts w:ascii="宋体" w:eastAsia="宋体" w:hAnsi="宋体" w:hint="eastAsia"/>
          <w:b/>
          <w:bCs/>
          <w:sz w:val="28"/>
          <w:szCs w:val="28"/>
        </w:rPr>
        <w:t>（自拟其他技术</w:t>
      </w:r>
      <w:proofErr w:type="gramStart"/>
      <w:r>
        <w:rPr>
          <w:rFonts w:ascii="宋体" w:eastAsia="宋体" w:hAnsi="宋体" w:hint="eastAsia"/>
          <w:b/>
          <w:bCs/>
          <w:sz w:val="28"/>
          <w:szCs w:val="28"/>
        </w:rPr>
        <w:t>类根据</w:t>
      </w:r>
      <w:proofErr w:type="gramEnd"/>
      <w:r>
        <w:rPr>
          <w:rFonts w:ascii="宋体" w:eastAsia="宋体" w:hAnsi="宋体" w:hint="eastAsia"/>
          <w:b/>
          <w:bCs/>
          <w:sz w:val="28"/>
          <w:szCs w:val="28"/>
        </w:rPr>
        <w:t>此目录整理报告内容）</w:t>
      </w:r>
    </w:p>
    <w:p w14:paraId="24B75901" w14:textId="77777777" w:rsidR="00810EB6" w:rsidRDefault="00557C49">
      <w:pPr>
        <w:pStyle w:val="TOC1"/>
        <w:tabs>
          <w:tab w:val="right" w:leader="dot" w:pos="8306"/>
        </w:tabs>
      </w:pPr>
      <w:r>
        <w:rPr>
          <w:sz w:val="24"/>
        </w:rPr>
        <w:fldChar w:fldCharType="begin"/>
      </w:r>
      <w:r>
        <w:rPr>
          <w:sz w:val="24"/>
        </w:rPr>
        <w:instrText xml:space="preserve">TOC \o "1-3" \h \u </w:instrText>
      </w:r>
      <w:r>
        <w:rPr>
          <w:sz w:val="24"/>
        </w:rPr>
        <w:fldChar w:fldCharType="separate"/>
      </w:r>
      <w:hyperlink w:anchor="_Toc24758" w:history="1">
        <w:r>
          <w:rPr>
            <w:rFonts w:ascii="宋体" w:eastAsia="宋体" w:hAnsi="宋体" w:cs="宋体" w:hint="eastAsia"/>
          </w:rPr>
          <w:t>一、</w:t>
        </w:r>
        <w:r>
          <w:rPr>
            <w:rFonts w:ascii="宋体" w:eastAsia="宋体" w:hAnsi="宋体" w:cs="宋体" w:hint="eastAsia"/>
          </w:rPr>
          <w:t xml:space="preserve"> </w:t>
        </w:r>
        <w:r>
          <w:rPr>
            <w:rFonts w:hint="eastAsia"/>
          </w:rPr>
          <w:t>小组成员信息及分工</w:t>
        </w:r>
        <w:r>
          <w:tab/>
        </w:r>
        <w:r>
          <w:fldChar w:fldCharType="begin"/>
        </w:r>
        <w:r>
          <w:instrText xml:space="preserve"> PAGEREF _Toc24758 \h </w:instrText>
        </w:r>
        <w:r>
          <w:fldChar w:fldCharType="separate"/>
        </w:r>
        <w:r>
          <w:t>1</w:t>
        </w:r>
        <w:r>
          <w:fldChar w:fldCharType="end"/>
        </w:r>
      </w:hyperlink>
    </w:p>
    <w:p w14:paraId="741FDBCC" w14:textId="77777777" w:rsidR="00810EB6" w:rsidRDefault="00557C49">
      <w:pPr>
        <w:pStyle w:val="TOC1"/>
        <w:tabs>
          <w:tab w:val="right" w:leader="dot" w:pos="8306"/>
        </w:tabs>
      </w:pPr>
      <w:hyperlink w:anchor="_Toc15856" w:history="1">
        <w:r>
          <w:rPr>
            <w:rFonts w:ascii="宋体" w:eastAsia="宋体" w:hAnsi="宋体" w:cs="宋体" w:hint="eastAsia"/>
          </w:rPr>
          <w:t>二、</w:t>
        </w:r>
        <w:r>
          <w:rPr>
            <w:rFonts w:ascii="宋体" w:eastAsia="宋体" w:hAnsi="宋体" w:cs="宋体" w:hint="eastAsia"/>
          </w:rPr>
          <w:t xml:space="preserve"> </w:t>
        </w:r>
        <w:r>
          <w:rPr>
            <w:rFonts w:hint="eastAsia"/>
          </w:rPr>
          <w:t>选题分析</w:t>
        </w:r>
        <w:r>
          <w:tab/>
        </w:r>
        <w:r>
          <w:rPr>
            <w:rFonts w:hint="eastAsia"/>
          </w:rPr>
          <w:t>2</w:t>
        </w:r>
      </w:hyperlink>
    </w:p>
    <w:p w14:paraId="7E459507" w14:textId="77777777" w:rsidR="00810EB6" w:rsidRDefault="00557C49">
      <w:r>
        <w:rPr>
          <w:rFonts w:hint="eastAsia"/>
        </w:rPr>
        <w:t xml:space="preserve">    2.1 </w:t>
      </w:r>
      <w:r>
        <w:rPr>
          <w:rFonts w:hint="eastAsia"/>
        </w:rPr>
        <w:t>选题背景和特点</w:t>
      </w:r>
    </w:p>
    <w:p w14:paraId="2D19DEE0" w14:textId="77777777" w:rsidR="00810EB6" w:rsidRDefault="00557C49">
      <w:r>
        <w:rPr>
          <w:rFonts w:hint="eastAsia"/>
        </w:rPr>
        <w:lastRenderedPageBreak/>
        <w:t xml:space="preserve">    2.2 </w:t>
      </w:r>
      <w:r>
        <w:rPr>
          <w:rFonts w:hint="eastAsia"/>
        </w:rPr>
        <w:t>可行性分析</w:t>
      </w:r>
    </w:p>
    <w:p w14:paraId="593A6959" w14:textId="77777777" w:rsidR="00810EB6" w:rsidRDefault="00557C49">
      <w:hyperlink w:anchor="_Toc3248" w:history="1">
        <w:r>
          <w:rPr>
            <w:rFonts w:ascii="宋体" w:eastAsia="宋体" w:hAnsi="宋体" w:cs="宋体" w:hint="eastAsia"/>
            <w:szCs w:val="28"/>
          </w:rPr>
          <w:t>三、</w:t>
        </w:r>
        <w:r>
          <w:rPr>
            <w:rFonts w:ascii="宋体" w:eastAsia="宋体" w:hAnsi="宋体" w:cs="宋体" w:hint="eastAsia"/>
            <w:szCs w:val="28"/>
          </w:rPr>
          <w:t xml:space="preserve"> </w:t>
        </w:r>
        <w:r>
          <w:rPr>
            <w:rFonts w:ascii="宋体" w:eastAsia="宋体" w:hAnsi="宋体" w:cs="宋体" w:hint="eastAsia"/>
            <w:szCs w:val="28"/>
          </w:rPr>
          <w:t>技</w:t>
        </w:r>
      </w:hyperlink>
      <w:r>
        <w:rPr>
          <w:rFonts w:hint="eastAsia"/>
        </w:rPr>
        <w:t>术方案</w:t>
      </w:r>
    </w:p>
    <w:p w14:paraId="20E59072" w14:textId="77777777" w:rsidR="00810EB6" w:rsidRDefault="00557C49">
      <w:pPr>
        <w:pStyle w:val="TOC2"/>
        <w:tabs>
          <w:tab w:val="right" w:leader="dot" w:pos="8306"/>
        </w:tabs>
      </w:pPr>
      <w:hyperlink w:anchor="_Toc30873" w:history="1">
        <w:r>
          <w:rPr>
            <w:rFonts w:hint="eastAsia"/>
          </w:rPr>
          <w:t xml:space="preserve">3.1 </w:t>
        </w:r>
        <w:r>
          <w:rPr>
            <w:rFonts w:hint="eastAsia"/>
          </w:rPr>
          <w:t>方案设计</w:t>
        </w:r>
        <w:r>
          <w:tab/>
        </w:r>
        <w:r>
          <w:fldChar w:fldCharType="begin"/>
        </w:r>
        <w:r>
          <w:instrText xml:space="preserve"> PAGEREF _Toc30873 \h </w:instrText>
        </w:r>
        <w:r>
          <w:fldChar w:fldCharType="separate"/>
        </w:r>
        <w:r>
          <w:t>4</w:t>
        </w:r>
        <w:r>
          <w:fldChar w:fldCharType="end"/>
        </w:r>
      </w:hyperlink>
    </w:p>
    <w:p w14:paraId="41A3A81A" w14:textId="77777777" w:rsidR="00810EB6" w:rsidRDefault="00557C49">
      <w:r>
        <w:rPr>
          <w:rFonts w:hint="eastAsia"/>
        </w:rPr>
        <w:t xml:space="preserve">        </w:t>
      </w:r>
      <w:r>
        <w:rPr>
          <w:rFonts w:hint="eastAsia"/>
          <w:color w:val="FF0000"/>
        </w:rPr>
        <w:t>算法分析，模型训练，大数据分析等要对相关技术进行分析，制定具体执行方案。</w:t>
      </w:r>
    </w:p>
    <w:p w14:paraId="1724416B" w14:textId="77777777" w:rsidR="00810EB6" w:rsidRDefault="00557C49">
      <w:pPr>
        <w:ind w:firstLineChars="200" w:firstLine="420"/>
      </w:pPr>
      <w:hyperlink w:anchor="_Toc25916" w:history="1">
        <w:r>
          <w:rPr>
            <w:rFonts w:hint="eastAsia"/>
          </w:rPr>
          <w:t xml:space="preserve">3.2 </w:t>
        </w:r>
        <w:r>
          <w:rPr>
            <w:rFonts w:hint="eastAsia"/>
          </w:rPr>
          <w:t>实验准备</w:t>
        </w:r>
        <w:r>
          <w:tab/>
        </w:r>
        <w:r>
          <w:rPr>
            <w:rFonts w:hint="eastAsia"/>
          </w:rPr>
          <w:t>..................................................................................................................</w:t>
        </w:r>
        <w:r>
          <w:rPr>
            <w:rFonts w:hint="eastAsia"/>
          </w:rPr>
          <w:t>.......</w:t>
        </w:r>
        <w:r>
          <w:fldChar w:fldCharType="begin"/>
        </w:r>
        <w:r>
          <w:instrText xml:space="preserve"> PAGEREF _Toc25916 \h </w:instrText>
        </w:r>
        <w:r>
          <w:fldChar w:fldCharType="separate"/>
        </w:r>
        <w:r>
          <w:t>7</w:t>
        </w:r>
        <w:r>
          <w:fldChar w:fldCharType="end"/>
        </w:r>
      </w:hyperlink>
    </w:p>
    <w:p w14:paraId="55E1D753" w14:textId="77777777" w:rsidR="00810EB6" w:rsidRDefault="00557C49">
      <w:pPr>
        <w:ind w:firstLineChars="200" w:firstLine="420"/>
        <w:rPr>
          <w:color w:val="FF0000"/>
        </w:rPr>
      </w:pPr>
      <w:r>
        <w:rPr>
          <w:rFonts w:hint="eastAsia"/>
        </w:rPr>
        <w:t xml:space="preserve">    </w:t>
      </w:r>
      <w:r>
        <w:rPr>
          <w:rFonts w:hint="eastAsia"/>
          <w:color w:val="FF0000"/>
        </w:rPr>
        <w:t>包含对工具，环境，实验支撑等方面的介绍。</w:t>
      </w:r>
    </w:p>
    <w:p w14:paraId="2CF7EB4B" w14:textId="77777777" w:rsidR="00810EB6" w:rsidRDefault="00557C49">
      <w:pPr>
        <w:pStyle w:val="TOC1"/>
        <w:tabs>
          <w:tab w:val="right" w:leader="dot" w:pos="8306"/>
        </w:tabs>
      </w:pPr>
      <w:hyperlink w:anchor="_Toc13622" w:history="1">
        <w:r>
          <w:rPr>
            <w:rFonts w:ascii="宋体" w:eastAsia="宋体" w:hAnsi="宋体" w:cs="宋体" w:hint="eastAsia"/>
          </w:rPr>
          <w:t>四、</w:t>
        </w:r>
        <w:r>
          <w:rPr>
            <w:rFonts w:ascii="宋体" w:eastAsia="宋体" w:hAnsi="宋体" w:cs="宋体" w:hint="eastAsia"/>
          </w:rPr>
          <w:t xml:space="preserve"> </w:t>
        </w:r>
        <w:r>
          <w:rPr>
            <w:rFonts w:hint="eastAsia"/>
          </w:rPr>
          <w:t>下阶段工作计划（具体技术方案实现的计划）</w:t>
        </w:r>
        <w:r>
          <w:tab/>
        </w:r>
        <w:r>
          <w:rPr>
            <w:rFonts w:hint="eastAsia"/>
          </w:rPr>
          <w:t>9</w:t>
        </w:r>
      </w:hyperlink>
    </w:p>
    <w:p w14:paraId="740D37C4" w14:textId="77777777" w:rsidR="00810EB6" w:rsidRDefault="00557C49">
      <w:pPr>
        <w:pStyle w:val="TOC1"/>
        <w:tabs>
          <w:tab w:val="right" w:leader="dot" w:pos="8306"/>
        </w:tabs>
      </w:pPr>
      <w:r>
        <w:rPr>
          <w:rFonts w:hint="eastAsia"/>
        </w:rPr>
        <w:t>五、</w:t>
      </w:r>
      <w:hyperlink w:anchor="_Toc17178" w:history="1">
        <w:r>
          <w:rPr>
            <w:rFonts w:hint="eastAsia"/>
          </w:rPr>
          <w:t>参考文献</w:t>
        </w:r>
        <w:r>
          <w:tab/>
        </w:r>
        <w:r>
          <w:rPr>
            <w:rFonts w:hint="eastAsia"/>
          </w:rPr>
          <w:t>1</w:t>
        </w:r>
      </w:hyperlink>
      <w:r>
        <w:rPr>
          <w:rFonts w:hint="eastAsia"/>
        </w:rPr>
        <w:t>0</w:t>
      </w:r>
    </w:p>
    <w:p w14:paraId="52FAC052" w14:textId="77777777" w:rsidR="00810EB6" w:rsidRDefault="00557C49">
      <w:r>
        <w:fldChar w:fldCharType="end"/>
      </w:r>
    </w:p>
    <w:sectPr w:rsidR="00810E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OWI4Zjg4MTU2MzZhNWY3ZDI3NWJlZGE4NjUzNDliZjgifQ=="/>
  </w:docVars>
  <w:rsids>
    <w:rsidRoot w:val="00810EB6"/>
    <w:rsid w:val="004F3274"/>
    <w:rsid w:val="00557C49"/>
    <w:rsid w:val="00810EB6"/>
    <w:rsid w:val="03C02FF8"/>
    <w:rsid w:val="040F41FA"/>
    <w:rsid w:val="062029F0"/>
    <w:rsid w:val="0A2D7A1E"/>
    <w:rsid w:val="0D2E2BDA"/>
    <w:rsid w:val="13F3573F"/>
    <w:rsid w:val="142F79D0"/>
    <w:rsid w:val="154F02D7"/>
    <w:rsid w:val="18035039"/>
    <w:rsid w:val="1B4055E4"/>
    <w:rsid w:val="27D870AC"/>
    <w:rsid w:val="2AA16DD5"/>
    <w:rsid w:val="2CAD701C"/>
    <w:rsid w:val="2CFA3055"/>
    <w:rsid w:val="308E21B5"/>
    <w:rsid w:val="313A1123"/>
    <w:rsid w:val="32E00E97"/>
    <w:rsid w:val="330C5891"/>
    <w:rsid w:val="33C614E5"/>
    <w:rsid w:val="3F1C6199"/>
    <w:rsid w:val="4160586C"/>
    <w:rsid w:val="41B4781F"/>
    <w:rsid w:val="423E6665"/>
    <w:rsid w:val="42F37324"/>
    <w:rsid w:val="43B408C9"/>
    <w:rsid w:val="46B773CE"/>
    <w:rsid w:val="48AE7858"/>
    <w:rsid w:val="49224CA4"/>
    <w:rsid w:val="496658A3"/>
    <w:rsid w:val="49805303"/>
    <w:rsid w:val="499A554C"/>
    <w:rsid w:val="4E5334E3"/>
    <w:rsid w:val="511E2C6D"/>
    <w:rsid w:val="55825812"/>
    <w:rsid w:val="56271B8B"/>
    <w:rsid w:val="5B9B033F"/>
    <w:rsid w:val="5BDE5549"/>
    <w:rsid w:val="5CD178D8"/>
    <w:rsid w:val="5DF35BA8"/>
    <w:rsid w:val="5EDA59FA"/>
    <w:rsid w:val="5F2D7F43"/>
    <w:rsid w:val="65F55B8D"/>
    <w:rsid w:val="68E554D5"/>
    <w:rsid w:val="696F508D"/>
    <w:rsid w:val="73084E66"/>
    <w:rsid w:val="7463506E"/>
    <w:rsid w:val="76696582"/>
    <w:rsid w:val="7C12462D"/>
    <w:rsid w:val="7C4A252D"/>
    <w:rsid w:val="7E794BBF"/>
    <w:rsid w:val="7E99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66D151"/>
  <w15:docId w15:val="{775F4335-F1F7-4421-B9CB-979A06962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toc 2" w:qFormat="1"/>
    <w:lsdException w:name="toc 3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qFormat/>
    <w:pPr>
      <w:ind w:leftChars="400" w:left="840"/>
    </w:pPr>
  </w:style>
  <w:style w:type="paragraph" w:styleId="TOC1">
    <w:name w:val="toc 1"/>
    <w:basedOn w:val="a"/>
    <w:next w:val="a"/>
    <w:qFormat/>
  </w:style>
  <w:style w:type="paragraph" w:styleId="TOC2">
    <w:name w:val="toc 2"/>
    <w:basedOn w:val="a"/>
    <w:next w:val="a"/>
    <w:qFormat/>
    <w:pPr>
      <w:ind w:leftChars="200" w:left="420"/>
    </w:pPr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4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chouchou</dc:creator>
  <cp:lastModifiedBy>钊炫 胡</cp:lastModifiedBy>
  <cp:revision>2</cp:revision>
  <dcterms:created xsi:type="dcterms:W3CDTF">2014-10-29T12:08:00Z</dcterms:created>
  <dcterms:modified xsi:type="dcterms:W3CDTF">2026-01-08T13:05:00Z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C2E68957F2634E67A5D5816B5E13A9CD_13</vt:lpwstr>
  </property>
  <property fmtid="{D5CDD505-2E9C-101B-9397-08002B2CF9AE}" pid="4" name="KSOTemplateDocerSaveRecord">
    <vt:lpwstr>eyJoZGlkIjoiNTI4ZjA5NTYzMzVhZGQ1NjRkNWY1ZmI2ZjZhNWFjOTciLCJ1c2VySWQiOiIxMzc0OTM0MCJ9</vt:lpwstr>
  </property>
</Properties>
</file>